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48E2" w14:textId="29C8BC62" w:rsidR="009D3E6F"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7216" behindDoc="0" locked="0" layoutInCell="1" allowOverlap="1" wp14:anchorId="7242CAAB" wp14:editId="599F7184">
                <wp:simplePos x="0" y="0"/>
                <wp:positionH relativeFrom="column">
                  <wp:posOffset>5466715</wp:posOffset>
                </wp:positionH>
                <wp:positionV relativeFrom="paragraph">
                  <wp:posOffset>1270</wp:posOffset>
                </wp:positionV>
                <wp:extent cx="750570" cy="571500"/>
                <wp:effectExtent l="0" t="0" r="114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571500"/>
                        </a:xfrm>
                        <a:prstGeom prst="rect">
                          <a:avLst/>
                        </a:prstGeom>
                        <a:solidFill>
                          <a:srgbClr val="FFFFFF"/>
                        </a:solidFill>
                        <a:ln w="9525">
                          <a:solidFill>
                            <a:srgbClr val="000000"/>
                          </a:solidFill>
                          <a:miter lim="800000"/>
                          <a:headEnd/>
                          <a:tailEnd/>
                        </a:ln>
                      </wps:spPr>
                      <wps:txbx>
                        <w:txbxContent>
                          <w:p w14:paraId="45BA1610" w14:textId="292392F1" w:rsidR="00E21264" w:rsidRDefault="00335528">
                            <w:pPr>
                              <w:pStyle w:val="Heading3"/>
                            </w:pPr>
                            <w:r>
                              <w:t>M</w:t>
                            </w:r>
                            <w:r w:rsidR="00E21264">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430.45pt;margin-top:.1pt;width:59.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">
                <v:textbox>
                  <w:txbxContent>
                    <w:p w14:paraId="45BA1610" w14:textId="292392F1" w:rsidR="00E21264" w:rsidRDefault="00335528">
                      <w:pPr>
                        <w:pStyle w:val="Heading3"/>
                      </w:pPr>
                      <w:r>
                        <w:t>M</w:t>
                      </w:r>
                      <w:r w:rsidR="00E21264">
                        <w:t>D</w:t>
                      </w:r>
                    </w:p>
                  </w:txbxContent>
                </v:textbox>
              </v:shape>
            </w:pict>
          </mc:Fallback>
        </mc:AlternateContent>
      </w:r>
      <w:r w:rsidR="004E417A">
        <w:rPr>
          <w:noProof/>
        </w:rPr>
        <w:drawing>
          <wp:inline distT="0" distB="0" distL="0" distR="0" wp14:anchorId="14EFBE24" wp14:editId="4C5E29F1">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743B6E66" w:rsidR="009D3E6F" w:rsidRPr="00831566" w:rsidRDefault="00335528" w:rsidP="00463737">
      <w:pPr>
        <w:pStyle w:val="Heading2"/>
        <w:rPr>
          <w:rFonts w:ascii="Arial" w:hAnsi="Arial" w:cs="Arial"/>
          <w:sz w:val="40"/>
          <w:szCs w:val="40"/>
        </w:rPr>
      </w:pPr>
      <w:r>
        <w:rPr>
          <w:rFonts w:ascii="Arial" w:hAnsi="Arial" w:cs="Arial"/>
          <w:sz w:val="40"/>
          <w:szCs w:val="40"/>
        </w:rPr>
        <w:t>DOCTOR OF MEDICINE</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A634FA">
        <w:tc>
          <w:tcPr>
            <w:tcW w:w="10190" w:type="dxa"/>
            <w:gridSpan w:val="5"/>
          </w:tcPr>
          <w:p w14:paraId="18A4409A" w14:textId="10728F3D" w:rsidR="00031752" w:rsidRPr="00025927" w:rsidRDefault="00335528" w:rsidP="000E59C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 xml:space="preserve">For the use of the Dean of </w:t>
            </w:r>
            <w:r w:rsidR="000E59C6">
              <w:rPr>
                <w:rFonts w:ascii="Arial" w:hAnsi="Arial" w:cs="Arial"/>
                <w:color w:val="320E32"/>
                <w:sz w:val="21"/>
                <w:szCs w:val="21"/>
                <w:shd w:val="clear" w:color="auto" w:fill="FFFFFF"/>
              </w:rPr>
              <w:t>Postgraduate Research</w:t>
            </w:r>
            <w:r w:rsidR="000723FB">
              <w:rPr>
                <w:rFonts w:ascii="Arial" w:hAnsi="Arial" w:cs="Arial"/>
                <w:color w:val="auto"/>
                <w:sz w:val="20"/>
              </w:rPr>
              <w:t xml:space="preserve"> only:</w:t>
            </w:r>
          </w:p>
        </w:tc>
      </w:tr>
      <w:tr w:rsidR="00A139A1" w:rsidRPr="00025927" w14:paraId="04AC4960" w14:textId="77777777" w:rsidTr="00A634FA">
        <w:tc>
          <w:tcPr>
            <w:tcW w:w="4788"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402"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A634FA">
        <w:tc>
          <w:tcPr>
            <w:tcW w:w="4788" w:type="dxa"/>
            <w:gridSpan w:val="2"/>
          </w:tcPr>
          <w:p w14:paraId="6087AA09" w14:textId="2913B3CF" w:rsidR="00031752" w:rsidRPr="00025927" w:rsidRDefault="000D15E3"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2837458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335528">
              <w:rPr>
                <w:rFonts w:ascii="Arial" w:hAnsi="Arial" w:cs="Arial"/>
                <w:b w:val="0"/>
                <w:color w:val="auto"/>
                <w:sz w:val="20"/>
              </w:rPr>
              <w:t>a)  Award M</w:t>
            </w:r>
            <w:r w:rsidR="00031752" w:rsidRPr="00025927">
              <w:rPr>
                <w:rFonts w:ascii="Arial" w:hAnsi="Arial" w:cs="Arial"/>
                <w:b w:val="0"/>
                <w:color w:val="auto"/>
                <w:sz w:val="20"/>
              </w:rPr>
              <w:t>D</w:t>
            </w:r>
          </w:p>
        </w:tc>
        <w:tc>
          <w:tcPr>
            <w:tcW w:w="5402" w:type="dxa"/>
            <w:gridSpan w:val="3"/>
          </w:tcPr>
          <w:p w14:paraId="4F930405" w14:textId="4BAE50A3" w:rsidR="00031752" w:rsidRPr="00025927" w:rsidRDefault="000D15E3"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9875987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335528">
              <w:rPr>
                <w:rFonts w:ascii="Arial" w:hAnsi="Arial" w:cs="Arial"/>
                <w:b w:val="0"/>
                <w:color w:val="auto"/>
                <w:sz w:val="20"/>
              </w:rPr>
              <w:t>a)  Award M</w:t>
            </w:r>
            <w:r w:rsidR="00031752" w:rsidRPr="00025927">
              <w:rPr>
                <w:rFonts w:ascii="Arial" w:hAnsi="Arial" w:cs="Arial"/>
                <w:b w:val="0"/>
                <w:color w:val="auto"/>
                <w:sz w:val="20"/>
              </w:rPr>
              <w:t>D</w:t>
            </w:r>
          </w:p>
        </w:tc>
      </w:tr>
      <w:tr w:rsidR="00031752" w:rsidRPr="00025927" w14:paraId="30741910" w14:textId="77777777" w:rsidTr="00A634FA">
        <w:tc>
          <w:tcPr>
            <w:tcW w:w="4788" w:type="dxa"/>
            <w:gridSpan w:val="2"/>
          </w:tcPr>
          <w:p w14:paraId="73CCFC19" w14:textId="5C63F41E" w:rsidR="00031752" w:rsidRPr="00025927" w:rsidRDefault="000D15E3"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61174895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335528">
              <w:rPr>
                <w:rFonts w:ascii="Arial" w:hAnsi="Arial" w:cs="Arial"/>
                <w:b w:val="0"/>
                <w:color w:val="auto"/>
                <w:sz w:val="20"/>
              </w:rPr>
              <w:t>Minor amendments – then award M</w:t>
            </w:r>
            <w:r w:rsidR="00031752" w:rsidRPr="00025927">
              <w:rPr>
                <w:rFonts w:ascii="Arial" w:hAnsi="Arial" w:cs="Arial"/>
                <w:b w:val="0"/>
                <w:color w:val="auto"/>
                <w:sz w:val="20"/>
              </w:rPr>
              <w:t>D</w:t>
            </w:r>
          </w:p>
        </w:tc>
        <w:tc>
          <w:tcPr>
            <w:tcW w:w="5402" w:type="dxa"/>
            <w:gridSpan w:val="3"/>
          </w:tcPr>
          <w:p w14:paraId="19F03D80" w14:textId="1B531D96" w:rsidR="00031752" w:rsidRPr="00025927" w:rsidRDefault="000D15E3"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740084825"/>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335528">
              <w:rPr>
                <w:rFonts w:ascii="Arial" w:hAnsi="Arial" w:cs="Arial"/>
                <w:b w:val="0"/>
                <w:color w:val="auto"/>
                <w:sz w:val="20"/>
              </w:rPr>
              <w:t>Minor amendments – then award M</w:t>
            </w:r>
            <w:r w:rsidR="00031752" w:rsidRPr="00025927">
              <w:rPr>
                <w:rFonts w:ascii="Arial" w:hAnsi="Arial" w:cs="Arial"/>
                <w:b w:val="0"/>
                <w:color w:val="auto"/>
                <w:sz w:val="20"/>
              </w:rPr>
              <w:t>D</w:t>
            </w:r>
          </w:p>
        </w:tc>
      </w:tr>
      <w:tr w:rsidR="00031752" w:rsidRPr="00025927" w14:paraId="211DA8AE" w14:textId="77777777" w:rsidTr="00A634FA">
        <w:tc>
          <w:tcPr>
            <w:tcW w:w="4788" w:type="dxa"/>
            <w:gridSpan w:val="2"/>
          </w:tcPr>
          <w:p w14:paraId="70F2522D" w14:textId="232EBFF9" w:rsidR="00031752" w:rsidRPr="00025927" w:rsidRDefault="000D15E3"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529757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335528">
              <w:rPr>
                <w:rFonts w:ascii="Arial" w:hAnsi="Arial" w:cs="Arial"/>
                <w:b w:val="0"/>
                <w:color w:val="auto"/>
                <w:sz w:val="20"/>
              </w:rPr>
              <w:t>Major amendments – then award M</w:t>
            </w:r>
            <w:r w:rsidR="00031752" w:rsidRPr="00025927">
              <w:rPr>
                <w:rFonts w:ascii="Arial" w:hAnsi="Arial" w:cs="Arial"/>
                <w:b w:val="0"/>
                <w:color w:val="auto"/>
                <w:sz w:val="20"/>
              </w:rPr>
              <w:t>D</w:t>
            </w:r>
          </w:p>
        </w:tc>
        <w:tc>
          <w:tcPr>
            <w:tcW w:w="5402" w:type="dxa"/>
            <w:gridSpan w:val="3"/>
          </w:tcPr>
          <w:p w14:paraId="1B47809C" w14:textId="5997EFB2" w:rsidR="00031752" w:rsidRPr="00025927" w:rsidRDefault="000D15E3"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483189061"/>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335528">
              <w:rPr>
                <w:rFonts w:ascii="Arial" w:hAnsi="Arial" w:cs="Arial"/>
                <w:b w:val="0"/>
                <w:color w:val="auto"/>
                <w:sz w:val="20"/>
              </w:rPr>
              <w:t>Major amendments – then award M</w:t>
            </w:r>
            <w:r w:rsidR="00031752" w:rsidRPr="00025927">
              <w:rPr>
                <w:rFonts w:ascii="Arial" w:hAnsi="Arial" w:cs="Arial"/>
                <w:b w:val="0"/>
                <w:color w:val="auto"/>
                <w:sz w:val="20"/>
              </w:rPr>
              <w:t>D</w:t>
            </w:r>
          </w:p>
        </w:tc>
      </w:tr>
      <w:tr w:rsidR="00031752" w:rsidRPr="00025927" w14:paraId="027EA7E8" w14:textId="77777777" w:rsidTr="00A634FA">
        <w:tc>
          <w:tcPr>
            <w:tcW w:w="4788" w:type="dxa"/>
            <w:gridSpan w:val="2"/>
          </w:tcPr>
          <w:p w14:paraId="09DCE40B" w14:textId="0D7A00E8" w:rsidR="00031752" w:rsidRPr="00025927" w:rsidRDefault="000D15E3"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82323512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335528">
              <w:rPr>
                <w:rFonts w:ascii="Arial" w:hAnsi="Arial" w:cs="Arial"/>
                <w:b w:val="0"/>
                <w:color w:val="auto"/>
                <w:sz w:val="20"/>
              </w:rPr>
              <w:t>d)  Resubmit for M</w:t>
            </w:r>
            <w:r w:rsidR="00031752" w:rsidRPr="00025927">
              <w:rPr>
                <w:rFonts w:ascii="Arial" w:hAnsi="Arial" w:cs="Arial"/>
                <w:b w:val="0"/>
                <w:color w:val="auto"/>
                <w:sz w:val="20"/>
              </w:rPr>
              <w:t>D</w:t>
            </w:r>
          </w:p>
        </w:tc>
        <w:tc>
          <w:tcPr>
            <w:tcW w:w="5402" w:type="dxa"/>
            <w:gridSpan w:val="3"/>
          </w:tcPr>
          <w:p w14:paraId="7A2542C0" w14:textId="3C66D70F" w:rsidR="00031752" w:rsidRPr="00B75DB9"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20"/>
              </w:rPr>
            </w:pPr>
            <w:r>
              <w:rPr>
                <w:rFonts w:ascii="Arial" w:hAnsi="Arial" w:cs="Arial"/>
                <w:i/>
                <w:color w:val="auto"/>
                <w:sz w:val="20"/>
              </w:rPr>
              <w:t xml:space="preserve"> </w:t>
            </w:r>
            <w:r w:rsidR="008769AC" w:rsidRPr="00B75DB9">
              <w:rPr>
                <w:rFonts w:ascii="Arial" w:hAnsi="Arial" w:cs="Arial"/>
                <w:i/>
                <w:color w:val="auto"/>
                <w:sz w:val="20"/>
              </w:rPr>
              <w:t>d)  not available</w:t>
            </w:r>
          </w:p>
        </w:tc>
      </w:tr>
      <w:tr w:rsidR="008769AC" w:rsidRPr="00025927" w14:paraId="4895F510" w14:textId="77777777" w:rsidTr="00A634FA">
        <w:tc>
          <w:tcPr>
            <w:tcW w:w="4788" w:type="dxa"/>
            <w:gridSpan w:val="2"/>
          </w:tcPr>
          <w:p w14:paraId="4FFC0EFA"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3D7604C" w14:textId="1DCA7F24" w:rsidR="008769AC" w:rsidRPr="00025927" w:rsidRDefault="000D15E3"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213059316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335528">
              <w:rPr>
                <w:rFonts w:ascii="Arial" w:hAnsi="Arial" w:cs="Arial"/>
                <w:b w:val="0"/>
                <w:color w:val="auto"/>
                <w:sz w:val="20"/>
              </w:rPr>
              <w:t>e)  Award MPhil – not M</w:t>
            </w:r>
            <w:r w:rsidR="008769AC" w:rsidRPr="00025927">
              <w:rPr>
                <w:rFonts w:ascii="Arial" w:hAnsi="Arial" w:cs="Arial"/>
                <w:b w:val="0"/>
                <w:color w:val="auto"/>
                <w:sz w:val="20"/>
              </w:rPr>
              <w:t>D</w:t>
            </w:r>
          </w:p>
        </w:tc>
      </w:tr>
      <w:tr w:rsidR="008769AC" w:rsidRPr="00025927" w14:paraId="4039C98E" w14:textId="77777777" w:rsidTr="00A634FA">
        <w:tc>
          <w:tcPr>
            <w:tcW w:w="4788" w:type="dxa"/>
            <w:gridSpan w:val="2"/>
          </w:tcPr>
          <w:p w14:paraId="3BE73C28"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30FBA01A" w14:textId="1B8B04F8" w:rsidR="008769AC" w:rsidRPr="00025927" w:rsidRDefault="000D15E3"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11302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 xml:space="preserve">f)  Minor amendments – </w:t>
            </w:r>
            <w:r w:rsidR="00335528">
              <w:rPr>
                <w:rFonts w:ascii="Arial" w:hAnsi="Arial" w:cs="Arial"/>
                <w:b w:val="0"/>
                <w:color w:val="auto"/>
                <w:sz w:val="18"/>
                <w:szCs w:val="18"/>
              </w:rPr>
              <w:t>then award MPhil – not M</w:t>
            </w:r>
            <w:r w:rsidR="008769AC" w:rsidRPr="00025927">
              <w:rPr>
                <w:rFonts w:ascii="Arial" w:hAnsi="Arial" w:cs="Arial"/>
                <w:b w:val="0"/>
                <w:color w:val="auto"/>
                <w:sz w:val="18"/>
                <w:szCs w:val="18"/>
              </w:rPr>
              <w:t>D</w:t>
            </w:r>
          </w:p>
        </w:tc>
      </w:tr>
      <w:tr w:rsidR="008769AC" w:rsidRPr="00025927" w14:paraId="0677C53A" w14:textId="77777777" w:rsidTr="00A634FA">
        <w:tc>
          <w:tcPr>
            <w:tcW w:w="4788"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5D0CDE7" w14:textId="28B095F6" w:rsidR="008769AC" w:rsidRPr="00025927" w:rsidRDefault="000D15E3"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6813371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g)  No degree awarded</w:t>
            </w:r>
          </w:p>
        </w:tc>
      </w:tr>
      <w:tr w:rsidR="007059D1" w:rsidRPr="00025927" w14:paraId="1BAF7CB9" w14:textId="77777777" w:rsidTr="00A634FA">
        <w:tc>
          <w:tcPr>
            <w:tcW w:w="10190"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A634FA">
        <w:tblPrEx>
          <w:tblLook w:val="04A0" w:firstRow="1" w:lastRow="0" w:firstColumn="1" w:lastColumn="0" w:noHBand="0" w:noVBand="1"/>
        </w:tblPrEx>
        <w:trPr>
          <w:gridAfter w:val="1"/>
          <w:wAfter w:w="15" w:type="dxa"/>
        </w:trPr>
        <w:tc>
          <w:tcPr>
            <w:tcW w:w="3510"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78" w:type="dxa"/>
              </w:tcPr>
              <w:p w14:paraId="485521B2" w14:textId="60BE07B2" w:rsidR="007059D1" w:rsidRDefault="000D3E0C">
                <w:r>
                  <w:rPr>
                    <w:rFonts w:ascii="MS Gothic" w:eastAsia="MS Gothic" w:hAnsi="MS Gothic" w:hint="eastAsia"/>
                  </w:rPr>
                  <w:t>☐</w:t>
                </w:r>
              </w:p>
            </w:tc>
          </w:sdtContent>
        </w:sdt>
        <w:tc>
          <w:tcPr>
            <w:tcW w:w="4111"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76"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A634FA">
        <w:trPr>
          <w:trHeight w:val="117"/>
        </w:trPr>
        <w:tc>
          <w:tcPr>
            <w:tcW w:w="10190"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A634FA">
        <w:tc>
          <w:tcPr>
            <w:tcW w:w="10190"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A634FA">
        <w:tc>
          <w:tcPr>
            <w:tcW w:w="10190" w:type="dxa"/>
            <w:gridSpan w:val="5"/>
          </w:tcPr>
          <w:p w14:paraId="59BC603C" w14:textId="15EDD38E" w:rsidR="00BD675D" w:rsidRPr="00BD675D" w:rsidRDefault="007059D1" w:rsidP="000E59C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 xml:space="preserve">Dean of </w:t>
            </w:r>
            <w:r w:rsidR="00335528">
              <w:rPr>
                <w:rFonts w:ascii="Arial" w:hAnsi="Arial" w:cs="Arial"/>
                <w:b w:val="0"/>
                <w:color w:val="auto"/>
                <w:sz w:val="20"/>
              </w:rPr>
              <w:t xml:space="preserve">Postgraduate Research </w:t>
            </w:r>
            <w:r w:rsidR="00BD675D">
              <w:rPr>
                <w:rFonts w:ascii="Arial" w:hAnsi="Arial" w:cs="Arial"/>
                <w:b w:val="0"/>
                <w:color w:val="auto"/>
                <w:sz w:val="20"/>
              </w:rPr>
              <w:t>(Signed)</w:t>
            </w:r>
            <w:r>
              <w:rPr>
                <w:rFonts w:ascii="Arial" w:hAnsi="Arial" w:cs="Arial"/>
                <w:b w:val="0"/>
                <w:color w:val="auto"/>
                <w:sz w:val="20"/>
              </w:rPr>
              <w:t>:</w:t>
            </w:r>
          </w:p>
        </w:tc>
      </w:tr>
      <w:tr w:rsidR="00BD675D" w:rsidRPr="00025927" w14:paraId="5F14A31C" w14:textId="77777777" w:rsidTr="00A634FA">
        <w:tc>
          <w:tcPr>
            <w:tcW w:w="10190"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6F1133FC"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41486B">
          <w:rPr>
            <w:rStyle w:val="Hyperlink"/>
            <w:rFonts w:ascii="Arial" w:hAnsi="Arial" w:cs="Arial"/>
            <w:sz w:val="20"/>
          </w:rPr>
          <w:t>https://www.exeter.ac.uk/v8media/specificsites/tqa/pgr/PGR_Handbook_Chapter_12.pdf</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8B16C21" w14:textId="77777777" w:rsidR="00831566" w:rsidRDefault="00831566">
      <w:pPr>
        <w:pStyle w:val="department"/>
        <w:jc w:val="both"/>
        <w:rPr>
          <w:rFonts w:ascii="Arial" w:hAnsi="Arial" w:cs="Arial"/>
          <w:b w:val="0"/>
          <w:color w:val="auto"/>
          <w:sz w:val="20"/>
        </w:rPr>
      </w:pPr>
      <w:r>
        <w:rPr>
          <w:rFonts w:ascii="Arial" w:hAnsi="Arial" w:cs="Arial"/>
          <w:b w:val="0"/>
          <w:color w:val="auto"/>
          <w:sz w:val="20"/>
        </w:rPr>
        <w:t>IMPORTANT NOTES:</w:t>
      </w:r>
    </w:p>
    <w:p w14:paraId="498E1550" w14:textId="77777777" w:rsidR="009D3E6F" w:rsidRDefault="009D3E6F">
      <w:pPr>
        <w:pStyle w:val="department"/>
        <w:jc w:val="both"/>
        <w:rPr>
          <w:rFonts w:ascii="Arial" w:hAnsi="Arial" w:cs="Arial"/>
          <w:b w:val="0"/>
          <w:color w:val="auto"/>
          <w:sz w:val="20"/>
        </w:rPr>
      </w:pPr>
    </w:p>
    <w:p w14:paraId="6AD48A7B" w14:textId="77777777" w:rsidR="009D3E6F" w:rsidRDefault="009D3E6F">
      <w:pPr>
        <w:pStyle w:val="department"/>
        <w:jc w:val="both"/>
        <w:rPr>
          <w:rFonts w:ascii="Arial" w:hAnsi="Arial" w:cs="Arial"/>
          <w:b w:val="0"/>
          <w:color w:val="auto"/>
          <w:sz w:val="20"/>
        </w:rPr>
      </w:pPr>
      <w:r>
        <w:rPr>
          <w:rFonts w:ascii="Arial" w:hAnsi="Arial" w:cs="Arial"/>
          <w:b w:val="0"/>
          <w:color w:val="auto"/>
          <w:sz w:val="20"/>
        </w:rPr>
        <w:t xml:space="preserve">Where the thesis has been submitted by a candidate who has been registered in a doctoral </w:t>
      </w:r>
      <w:proofErr w:type="spellStart"/>
      <w:r>
        <w:rPr>
          <w:rFonts w:ascii="Arial" w:hAnsi="Arial" w:cs="Arial"/>
          <w:b w:val="0"/>
          <w:color w:val="auto"/>
          <w:sz w:val="20"/>
        </w:rPr>
        <w:t>programme</w:t>
      </w:r>
      <w:proofErr w:type="spellEnd"/>
      <w:r>
        <w:rPr>
          <w:rFonts w:ascii="Arial" w:hAnsi="Arial" w:cs="Arial"/>
          <w:b w:val="0"/>
          <w:color w:val="auto"/>
          <w:sz w:val="20"/>
        </w:rPr>
        <w:t>, the examiners may, in considering its length, take into account the additional constraints of the time available to the candidate.</w:t>
      </w:r>
    </w:p>
    <w:p w14:paraId="76D18A84" w14:textId="77777777"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FBBD147" w14:textId="77777777"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43587D37" w14:textId="787B2EDD"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67A9930C" w14:textId="36681844"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To be completed for all candidates</w:t>
      </w:r>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3B46DDBE"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for th</w:t>
      </w:r>
      <w:r w:rsidR="00335528">
        <w:rPr>
          <w:rFonts w:ascii="Arial" w:hAnsi="Arial" w:cs="Arial"/>
          <w:b w:val="0"/>
          <w:color w:val="auto"/>
          <w:sz w:val="20"/>
        </w:rPr>
        <w:t>e Degree of Doctor of Medicine</w:t>
      </w:r>
      <w:r w:rsidR="000D3E0C">
        <w:rPr>
          <w:rFonts w:ascii="Arial" w:hAnsi="Arial" w:cs="Arial"/>
          <w:b w:val="0"/>
          <w:color w:val="auto"/>
          <w:sz w:val="20"/>
        </w:rPr>
        <w:t>:</w:t>
      </w:r>
      <w:r>
        <w:rPr>
          <w:rFonts w:ascii="Arial" w:hAnsi="Arial" w:cs="Arial"/>
          <w:b w:val="0"/>
          <w:color w:val="auto"/>
          <w:sz w:val="20"/>
        </w:rPr>
        <w:t xml:space="preserve"> </w:t>
      </w:r>
    </w:p>
    <w:p w14:paraId="505D3885" w14:textId="2003B698" w:rsidR="009D3E6F" w:rsidRPr="00335528"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color w:val="auto"/>
          <w:sz w:val="20"/>
          <w:u w:val="single"/>
        </w:rPr>
      </w:pPr>
      <w:r>
        <w:rPr>
          <w:rFonts w:ascii="Arial" w:hAnsi="Arial" w:cs="Arial"/>
          <w:b w:val="0"/>
          <w:color w:val="auto"/>
          <w:sz w:val="20"/>
        </w:rPr>
        <w:t xml:space="preserve">in the </w:t>
      </w:r>
      <w:r w:rsidR="00335528">
        <w:rPr>
          <w:rFonts w:ascii="Arial" w:hAnsi="Arial" w:cs="Arial"/>
          <w:b w:val="0"/>
          <w:color w:val="auto"/>
          <w:sz w:val="20"/>
        </w:rPr>
        <w:t xml:space="preserve">Faculty </w:t>
      </w:r>
      <w:r>
        <w:rPr>
          <w:rFonts w:ascii="Arial" w:hAnsi="Arial" w:cs="Arial"/>
          <w:b w:val="0"/>
          <w:color w:val="auto"/>
          <w:sz w:val="20"/>
        </w:rPr>
        <w:t>of</w:t>
      </w:r>
      <w:r w:rsidR="00335528">
        <w:rPr>
          <w:rFonts w:ascii="Arial" w:hAnsi="Arial" w:cs="Arial"/>
          <w:b w:val="0"/>
          <w:color w:val="auto"/>
          <w:sz w:val="20"/>
        </w:rPr>
        <w:t xml:space="preserve"> </w:t>
      </w:r>
      <w:r w:rsidR="00335528">
        <w:rPr>
          <w:rStyle w:val="Strong"/>
          <w:rFonts w:ascii="Arial" w:hAnsi="Arial" w:cs="Arial"/>
          <w:color w:val="320E32"/>
          <w:sz w:val="21"/>
          <w:szCs w:val="21"/>
          <w:shd w:val="clear" w:color="auto" w:fill="FFFFFF"/>
        </w:rPr>
        <w:t>Health and Life Sciences</w:t>
      </w:r>
    </w:p>
    <w:p w14:paraId="73974C15" w14:textId="5A009B79"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thesis entitled</w:t>
      </w:r>
      <w:r w:rsidR="000D3E0C">
        <w:rPr>
          <w:rFonts w:ascii="Arial" w:hAnsi="Arial" w:cs="Arial"/>
          <w:b w:val="0"/>
          <w:color w:val="auto"/>
          <w:sz w:val="20"/>
        </w:rPr>
        <w:t>:</w:t>
      </w:r>
      <w:r>
        <w:rPr>
          <w:rFonts w:ascii="Arial" w:hAnsi="Arial" w:cs="Arial"/>
          <w:b w:val="0"/>
          <w:color w:val="auto"/>
          <w:sz w:val="20"/>
        </w:rPr>
        <w:t xml:space="preserve"> </w:t>
      </w:r>
    </w:p>
    <w:p w14:paraId="578027BA" w14:textId="7E99CDA8"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voce</w:t>
      </w:r>
      <w:r>
        <w:rPr>
          <w:rFonts w:ascii="Arial" w:hAnsi="Arial" w:cs="Arial"/>
          <w:b w:val="0"/>
          <w:color w:val="auto"/>
          <w:sz w:val="20"/>
        </w:rPr>
        <w:t>) 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77777777"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 – g) available on re-submission</w:t>
      </w:r>
    </w:p>
    <w:p w14:paraId="60055805" w14:textId="0E1BACE2" w:rsidR="009D3E6F" w:rsidRPr="00077738" w:rsidRDefault="000D15E3"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9D3E6F">
        <w:rPr>
          <w:rFonts w:ascii="Arial" w:hAnsi="Arial" w:cs="Arial"/>
          <w:b w:val="0"/>
          <w:color w:val="auto"/>
          <w:sz w:val="20"/>
        </w:rPr>
        <w:t xml:space="preserve">that the Degree of Doctor of </w:t>
      </w:r>
      <w:r w:rsidR="00335528">
        <w:rPr>
          <w:rFonts w:ascii="Arial" w:hAnsi="Arial" w:cs="Arial"/>
          <w:b w:val="0"/>
          <w:color w:val="auto"/>
          <w:sz w:val="20"/>
        </w:rPr>
        <w:t>Medicine</w:t>
      </w:r>
      <w:r w:rsidR="009D3E6F">
        <w:rPr>
          <w:rFonts w:ascii="Arial" w:hAnsi="Arial" w:cs="Arial"/>
          <w:b w:val="0"/>
          <w:color w:val="auto"/>
          <w:sz w:val="20"/>
        </w:rPr>
        <w:t xml:space="preserve"> 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6528B1" w:rsidRPr="00077738">
        <w:rPr>
          <w:rFonts w:ascii="Arial" w:hAnsi="Arial" w:cs="Arial"/>
          <w:b w:val="0"/>
          <w:color w:val="auto"/>
          <w:sz w:val="20"/>
        </w:rPr>
        <w:t xml:space="preserve"> to the thesis are required. </w:t>
      </w:r>
    </w:p>
    <w:p w14:paraId="12400BCD" w14:textId="09837361" w:rsidR="00585151" w:rsidRDefault="000D15E3"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9D3E6F">
        <w:rPr>
          <w:rFonts w:ascii="Arial" w:hAnsi="Arial" w:cs="Arial"/>
          <w:b w:val="0"/>
          <w:color w:val="auto"/>
          <w:sz w:val="20"/>
        </w:rPr>
        <w:t>hat th</w:t>
      </w:r>
      <w:r w:rsidR="00335528">
        <w:rPr>
          <w:rFonts w:ascii="Arial" w:hAnsi="Arial" w:cs="Arial"/>
          <w:b w:val="0"/>
          <w:color w:val="auto"/>
          <w:sz w:val="20"/>
        </w:rPr>
        <w:t>e Degree of Doctor of Medicine</w:t>
      </w:r>
      <w:r w:rsidR="009D3E6F">
        <w:rPr>
          <w:rFonts w:ascii="Arial" w:hAnsi="Arial" w:cs="Arial"/>
          <w:b w:val="0"/>
          <w:color w:val="auto"/>
          <w:sz w:val="20"/>
        </w:rPr>
        <w:t xml:space="preserve"> be awarded subject to the candidate making </w:t>
      </w:r>
      <w:r w:rsidR="009D3E6F" w:rsidRPr="00831566">
        <w:rPr>
          <w:rFonts w:ascii="Arial" w:hAnsi="Arial" w:cs="Arial"/>
          <w:color w:val="auto"/>
          <w:sz w:val="20"/>
          <w:u w:val="single"/>
        </w:rPr>
        <w:t>minor amendments</w:t>
      </w:r>
      <w:r w:rsidR="009D3E6F">
        <w:rPr>
          <w:rFonts w:ascii="Arial" w:hAnsi="Arial" w:cs="Arial"/>
          <w:b w:val="0"/>
          <w:color w:val="auto"/>
          <w:sz w:val="20"/>
        </w:rPr>
        <w:t xml:space="preserve"> to the thesis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1634B654" w:rsidR="00585151" w:rsidRDefault="000D15E3"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9746D">
        <w:rPr>
          <w:rFonts w:ascii="Arial" w:hAnsi="Arial" w:cs="Arial"/>
          <w:b w:val="0"/>
          <w:color w:val="auto"/>
          <w:sz w:val="20"/>
          <w:szCs w:val="20"/>
        </w:rPr>
        <w:t>that the Degree of Doctor of</w:t>
      </w:r>
      <w:r w:rsidR="00335528">
        <w:rPr>
          <w:rFonts w:ascii="Arial" w:hAnsi="Arial" w:cs="Arial"/>
          <w:b w:val="0"/>
          <w:color w:val="auto"/>
          <w:sz w:val="20"/>
          <w:szCs w:val="20"/>
        </w:rPr>
        <w:t xml:space="preserve"> </w:t>
      </w:r>
      <w:r w:rsidR="00335528">
        <w:rPr>
          <w:rFonts w:ascii="Arial" w:hAnsi="Arial" w:cs="Arial"/>
          <w:b w:val="0"/>
          <w:color w:val="auto"/>
          <w:sz w:val="20"/>
        </w:rPr>
        <w:t>Medicine</w:t>
      </w:r>
      <w:r w:rsidR="00831566" w:rsidRPr="00884FD8">
        <w:rPr>
          <w:rFonts w:ascii="Arial" w:hAnsi="Arial" w:cs="Arial"/>
          <w:b w:val="0"/>
          <w:color w:val="auto"/>
          <w:sz w:val="20"/>
          <w:szCs w:val="20"/>
        </w:rPr>
        <w:t xml:space="preserve"> be awarded subject to the candidate making </w:t>
      </w:r>
      <w:r w:rsidR="00831566" w:rsidRPr="00884FD8">
        <w:rPr>
          <w:rFonts w:ascii="Arial" w:hAnsi="Arial" w:cs="Arial"/>
          <w:color w:val="auto"/>
          <w:sz w:val="20"/>
          <w:szCs w:val="20"/>
          <w:u w:val="single"/>
        </w:rPr>
        <w:t>major amendments</w:t>
      </w:r>
      <w:r w:rsidR="00831566" w:rsidRPr="00884FD8">
        <w:rPr>
          <w:rFonts w:ascii="Arial" w:hAnsi="Arial" w:cs="Arial"/>
          <w:b w:val="0"/>
          <w:color w:val="auto"/>
          <w:sz w:val="20"/>
          <w:szCs w:val="20"/>
        </w:rPr>
        <w:t xml:space="preserve"> to the thesis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agreed are necessary for the thesis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0ED221A3" w:rsidR="000D3E0C" w:rsidRDefault="000D15E3"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permitted to submit a revised thesis for the</w:t>
      </w:r>
      <w:r w:rsidR="00335528">
        <w:rPr>
          <w:rFonts w:ascii="Arial" w:hAnsi="Arial" w:cs="Arial"/>
          <w:b w:val="0"/>
          <w:color w:val="auto"/>
          <w:sz w:val="20"/>
        </w:rPr>
        <w:t xml:space="preserve"> degree of Doctor of Medicine </w:t>
      </w:r>
      <w:r w:rsidR="009D3E6F">
        <w:rPr>
          <w:rFonts w:ascii="Arial" w:hAnsi="Arial" w:cs="Arial"/>
          <w:b w:val="0"/>
          <w:color w:val="auto"/>
          <w:sz w:val="20"/>
        </w:rPr>
        <w:t>not later than</w:t>
      </w:r>
      <w:r w:rsidR="00541FF0">
        <w:rPr>
          <w:rFonts w:ascii="Arial" w:hAnsi="Arial" w:cs="Arial"/>
          <w:b w:val="0"/>
          <w:color w:val="auto"/>
          <w:sz w:val="20"/>
        </w:rPr>
        <w:t xml:space="preserve"> (</w:t>
      </w:r>
      <w:r w:rsidR="00541FF0" w:rsidRPr="00637611">
        <w:rPr>
          <w:rFonts w:ascii="Arial" w:hAnsi="Arial" w:cs="Arial"/>
          <w:color w:val="auto"/>
          <w:sz w:val="20"/>
          <w:u w:val="single"/>
        </w:rPr>
        <w:t>max 18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_______________________________________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2BB31265" w:rsidR="001C03B8" w:rsidRDefault="001C03B8"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sidRPr="00DA51E6">
        <w:rPr>
          <w:rFonts w:ascii="Arial" w:hAnsi="Arial" w:cs="Arial"/>
          <w:color w:val="auto"/>
          <w:sz w:val="20"/>
        </w:rPr>
        <w:t xml:space="preserve">When recommending e) or f) </w:t>
      </w:r>
      <w:r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Pr="00BE4B9B">
        <w:rPr>
          <w:rFonts w:ascii="Arial" w:hAnsi="Arial" w:cs="Arial"/>
          <w:sz w:val="20"/>
          <w:szCs w:val="20"/>
        </w:rPr>
        <w:t xml:space="preserve">why the student has not </w:t>
      </w:r>
      <w:r>
        <w:rPr>
          <w:rFonts w:ascii="Arial" w:hAnsi="Arial" w:cs="Arial"/>
          <w:sz w:val="20"/>
          <w:szCs w:val="20"/>
        </w:rPr>
        <w:t xml:space="preserve">met the criteria </w:t>
      </w:r>
      <w:r w:rsidRPr="00BE4B9B">
        <w:rPr>
          <w:rFonts w:ascii="Arial" w:hAnsi="Arial" w:cs="Arial"/>
          <w:sz w:val="20"/>
          <w:szCs w:val="20"/>
        </w:rPr>
        <w:t>for the award for which they are registered</w:t>
      </w:r>
      <w:r w:rsidR="00585151">
        <w:rPr>
          <w:rFonts w:ascii="Arial" w:hAnsi="Arial" w:cs="Arial"/>
          <w:sz w:val="20"/>
          <w:szCs w:val="20"/>
        </w:rPr>
        <w:t xml:space="preserve"> but can be awarded the MPhil and also</w:t>
      </w:r>
      <w:r w:rsidRPr="00BE4B9B">
        <w:rPr>
          <w:rFonts w:ascii="Arial" w:hAnsi="Arial" w:cs="Arial"/>
          <w:sz w:val="20"/>
          <w:szCs w:val="20"/>
        </w:rPr>
        <w:t xml:space="preserve"> provid</w:t>
      </w:r>
      <w:r w:rsidR="00A0021B">
        <w:rPr>
          <w:rFonts w:ascii="Arial" w:hAnsi="Arial" w:cs="Arial"/>
          <w:sz w:val="20"/>
          <w:szCs w:val="20"/>
        </w:rPr>
        <w:t>e</w:t>
      </w:r>
      <w:r w:rsidRPr="00BE4B9B">
        <w:rPr>
          <w:rFonts w:ascii="Arial" w:hAnsi="Arial" w:cs="Arial"/>
          <w:sz w:val="20"/>
          <w:szCs w:val="20"/>
        </w:rPr>
        <w:t xml:space="preserve"> evidence against the </w:t>
      </w:r>
      <w:hyperlink r:id="rId10" w:history="1">
        <w:r w:rsidRPr="00BE4B9B">
          <w:rPr>
            <w:rStyle w:val="Hyperlink"/>
            <w:rFonts w:ascii="Arial" w:hAnsi="Arial" w:cs="Arial"/>
            <w:sz w:val="20"/>
            <w:szCs w:val="20"/>
          </w:rPr>
          <w:t>criteria for the award of the MPhil</w:t>
        </w:r>
      </w:hyperlink>
      <w:r w:rsidRPr="00BE4B9B">
        <w:rPr>
          <w:rFonts w:ascii="Arial" w:hAnsi="Arial" w:cs="Arial"/>
          <w:sz w:val="20"/>
          <w:szCs w:val="20"/>
        </w:rPr>
        <w:t xml:space="preserve"> t</w:t>
      </w:r>
      <w:r w:rsidR="00585151">
        <w:rPr>
          <w:rFonts w:ascii="Arial" w:hAnsi="Arial" w:cs="Arial"/>
          <w:sz w:val="20"/>
          <w:szCs w:val="20"/>
        </w:rPr>
        <w:t>o confirm positive achievement.</w:t>
      </w:r>
    </w:p>
    <w:p w14:paraId="2B907ACC" w14:textId="5BA37F62" w:rsidR="009D3E6F" w:rsidRDefault="000D15E3"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t xml:space="preserve">that the Degree of </w:t>
      </w:r>
      <w:r w:rsidR="009D3E6F" w:rsidRPr="00637611">
        <w:rPr>
          <w:rFonts w:ascii="Arial" w:hAnsi="Arial" w:cs="Arial"/>
          <w:color w:val="auto"/>
          <w:sz w:val="20"/>
        </w:rPr>
        <w:t>Master of Philosophy</w:t>
      </w:r>
      <w:r w:rsidR="009D3E6F">
        <w:rPr>
          <w:rFonts w:ascii="Arial" w:hAnsi="Arial" w:cs="Arial"/>
          <w:b w:val="0"/>
          <w:color w:val="auto"/>
          <w:sz w:val="20"/>
        </w:rPr>
        <w:t xml:space="preserve"> be awarded.</w:t>
      </w:r>
    </w:p>
    <w:p w14:paraId="787E8004" w14:textId="03659C3A" w:rsidR="00585151" w:rsidRDefault="000D15E3"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i/>
          <w:sz w:val="20"/>
          <w:szCs w:val="20"/>
        </w:rPr>
      </w:pPr>
      <w:sdt>
        <w:sdtPr>
          <w:rPr>
            <w:rFonts w:ascii="Arial" w:hAnsi="Arial" w:cs="Arial"/>
            <w:b w:val="0"/>
            <w:color w:val="auto"/>
            <w:sz w:val="20"/>
          </w:rPr>
          <w:id w:val="128084233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f</w:t>
      </w:r>
      <w:r w:rsidR="009D3E6F">
        <w:rPr>
          <w:rFonts w:ascii="Arial" w:hAnsi="Arial" w:cs="Arial"/>
          <w:b w:val="0"/>
          <w:color w:val="auto"/>
          <w:sz w:val="20"/>
        </w:rPr>
        <w:t>)</w:t>
      </w:r>
      <w:r w:rsidR="009D3E6F">
        <w:rPr>
          <w:rFonts w:ascii="Arial" w:hAnsi="Arial" w:cs="Arial"/>
          <w:b w:val="0"/>
          <w:color w:val="auto"/>
          <w:sz w:val="20"/>
        </w:rPr>
        <w:tab/>
      </w:r>
      <w:r w:rsidR="00585151">
        <w:rPr>
          <w:rFonts w:ascii="Arial" w:hAnsi="Arial" w:cs="Arial"/>
          <w:b w:val="0"/>
          <w:color w:val="auto"/>
          <w:sz w:val="20"/>
        </w:rPr>
        <w:t xml:space="preserve">that the Degree of </w:t>
      </w:r>
      <w:r w:rsidR="00585151" w:rsidRPr="00637611">
        <w:rPr>
          <w:rFonts w:ascii="Arial" w:hAnsi="Arial" w:cs="Arial"/>
          <w:color w:val="auto"/>
          <w:sz w:val="20"/>
        </w:rPr>
        <w:t>Master of Philosophy</w:t>
      </w:r>
      <w:r w:rsidR="00585151">
        <w:rPr>
          <w:rFonts w:ascii="Arial" w:hAnsi="Arial" w:cs="Arial"/>
          <w:b w:val="0"/>
          <w:color w:val="auto"/>
          <w:sz w:val="20"/>
        </w:rPr>
        <w:t xml:space="preserve"> be awarded s</w:t>
      </w:r>
      <w:r w:rsidR="009D3E6F">
        <w:rPr>
          <w:rFonts w:ascii="Arial" w:hAnsi="Arial" w:cs="Arial"/>
          <w:b w:val="0"/>
          <w:color w:val="auto"/>
          <w:sz w:val="20"/>
        </w:rPr>
        <w:t xml:space="preserve">ubject to the candidate making </w:t>
      </w:r>
      <w:r w:rsidR="009D3E6F" w:rsidRPr="00637611">
        <w:rPr>
          <w:rFonts w:ascii="Arial" w:hAnsi="Arial" w:cs="Arial"/>
          <w:color w:val="auto"/>
          <w:sz w:val="20"/>
          <w:u w:val="single"/>
        </w:rPr>
        <w:t>minor amendments</w:t>
      </w:r>
      <w:r w:rsidR="00585151">
        <w:rPr>
          <w:rFonts w:ascii="Arial" w:hAnsi="Arial" w:cs="Arial"/>
          <w:b w:val="0"/>
          <w:color w:val="auto"/>
          <w:sz w:val="20"/>
        </w:rPr>
        <w:t xml:space="preserve"> to the thesis </w:t>
      </w:r>
      <w:r w:rsidR="009D3E6F" w:rsidRPr="00637611">
        <w:rPr>
          <w:rFonts w:ascii="Arial" w:hAnsi="Arial" w:cs="Arial"/>
          <w:color w:val="auto"/>
          <w:sz w:val="20"/>
          <w:u w:val="single"/>
        </w:rPr>
        <w:t xml:space="preserve">within 12 </w:t>
      </w:r>
      <w:r w:rsidR="009D3E6F" w:rsidRPr="00A0021B">
        <w:rPr>
          <w:rFonts w:ascii="Arial" w:hAnsi="Arial" w:cs="Arial"/>
          <w:color w:val="auto"/>
          <w:sz w:val="20"/>
          <w:u w:val="single"/>
        </w:rPr>
        <w:t>weeks</w:t>
      </w:r>
      <w:r w:rsidR="00A0021B" w:rsidRPr="00A0021B">
        <w:rPr>
          <w:rFonts w:ascii="Arial" w:hAnsi="Arial" w:cs="Arial"/>
          <w:color w:val="auto"/>
          <w:sz w:val="20"/>
          <w:u w:val="single"/>
        </w:rPr>
        <w:t xml:space="preserve"> of notification</w:t>
      </w:r>
      <w:r w:rsidR="00921476">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p>
    <w:p w14:paraId="60C3C178" w14:textId="69F5BFF7" w:rsidR="009D3E6F" w:rsidRPr="00884FD8" w:rsidRDefault="00585151"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color w:val="auto"/>
          <w:sz w:val="20"/>
          <w:u w:val="single"/>
        </w:rPr>
      </w:pPr>
      <w:r>
        <w:rPr>
          <w:rFonts w:ascii="Arial" w:hAnsi="Arial" w:cs="Arial"/>
          <w:b w:val="0"/>
          <w:i/>
          <w:sz w:val="20"/>
          <w:szCs w:val="20"/>
        </w:rPr>
        <w:tab/>
      </w:r>
      <w:r w:rsidRPr="00585151">
        <w:rPr>
          <w:rFonts w:ascii="Arial" w:hAnsi="Arial" w:cs="Arial"/>
          <w:b w:val="0"/>
          <w:sz w:val="20"/>
          <w:szCs w:val="20"/>
        </w:rPr>
        <w:t>To be completed</w:t>
      </w:r>
      <w:r>
        <w:rPr>
          <w:rFonts w:ascii="Arial" w:hAnsi="Arial" w:cs="Arial"/>
          <w:b w:val="0"/>
          <w:color w:val="auto"/>
          <w:sz w:val="20"/>
        </w:rPr>
        <w:t xml:space="preserve"> to the satisfaction (confirmed in writing)</w:t>
      </w:r>
      <w:r w:rsidR="009D3E6F">
        <w:rPr>
          <w:rFonts w:ascii="Arial" w:hAnsi="Arial" w:cs="Arial"/>
          <w:b w:val="0"/>
          <w:color w:val="auto"/>
          <w:sz w:val="20"/>
        </w:rPr>
        <w:t xml:space="preserve"> of </w:t>
      </w:r>
      <w:r>
        <w:rPr>
          <w:rFonts w:ascii="Arial" w:hAnsi="Arial" w:cs="Arial"/>
          <w:b w:val="0"/>
          <w:color w:val="auto"/>
          <w:sz w:val="20"/>
        </w:rPr>
        <w:t>the following Internal Examiner(s):</w:t>
      </w:r>
    </w:p>
    <w:p w14:paraId="50E1FEDF" w14:textId="77777777" w:rsidR="00884FD8" w:rsidRDefault="00884FD8"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8FB8888" w14:textId="43AF5EF5" w:rsidR="001C03B8" w:rsidRPr="001C03B8" w:rsidRDefault="001C03B8" w:rsidP="00F97461">
      <w:pPr>
        <w:tabs>
          <w:tab w:val="left" w:pos="0"/>
        </w:tabs>
        <w:jc w:val="both"/>
        <w:rPr>
          <w:rFonts w:ascii="Arial" w:hAnsi="Arial" w:cs="Arial"/>
          <w:b/>
          <w:sz w:val="20"/>
          <w:szCs w:val="20"/>
        </w:rPr>
      </w:pPr>
      <w:r w:rsidRPr="001C03B8">
        <w:rPr>
          <w:rFonts w:ascii="Arial" w:hAnsi="Arial" w:cs="Arial"/>
          <w:b/>
          <w:sz w:val="20"/>
        </w:rPr>
        <w:t xml:space="preserve">When recommending g) </w:t>
      </w:r>
      <w:r w:rsidRPr="001C03B8">
        <w:rPr>
          <w:rFonts w:ascii="Arial" w:hAnsi="Arial" w:cs="Arial"/>
          <w:b/>
          <w:sz w:val="20"/>
          <w:szCs w:val="20"/>
        </w:rPr>
        <w:t>please state</w:t>
      </w:r>
      <w:r w:rsidR="00F97461">
        <w:rPr>
          <w:rFonts w:ascii="Arial" w:hAnsi="Arial" w:cs="Arial"/>
          <w:b/>
          <w:sz w:val="20"/>
          <w:szCs w:val="20"/>
        </w:rPr>
        <w:t xml:space="preserve"> </w:t>
      </w:r>
      <w:r w:rsidR="00585151">
        <w:rPr>
          <w:rFonts w:ascii="Arial" w:hAnsi="Arial" w:cs="Arial"/>
          <w:b/>
          <w:sz w:val="20"/>
          <w:szCs w:val="20"/>
        </w:rPr>
        <w:t xml:space="preserve">in Part II </w:t>
      </w:r>
      <w:r w:rsidRPr="001C03B8">
        <w:rPr>
          <w:rFonts w:ascii="Arial" w:hAnsi="Arial" w:cs="Arial"/>
          <w:b/>
          <w:sz w:val="20"/>
          <w:szCs w:val="20"/>
        </w:rPr>
        <w:t xml:space="preserve">why the student has not met the criteria for the award for which they are registered </w:t>
      </w:r>
      <w:r w:rsidR="00585151">
        <w:rPr>
          <w:rFonts w:ascii="Arial" w:hAnsi="Arial" w:cs="Arial"/>
          <w:b/>
          <w:sz w:val="20"/>
          <w:szCs w:val="20"/>
        </w:rPr>
        <w:t>or for the MPhil,</w:t>
      </w:r>
      <w:r w:rsidRPr="001C03B8">
        <w:rPr>
          <w:rFonts w:ascii="Arial" w:hAnsi="Arial" w:cs="Arial"/>
          <w:b/>
          <w:sz w:val="20"/>
          <w:szCs w:val="20"/>
        </w:rPr>
        <w:t xml:space="preserve"> providing evidence of failure against the </w:t>
      </w:r>
      <w:hyperlink r:id="rId11" w:history="1">
        <w:r w:rsidRPr="001C03B8">
          <w:rPr>
            <w:rStyle w:val="Hyperlink"/>
            <w:rFonts w:ascii="Arial" w:hAnsi="Arial" w:cs="Arial"/>
            <w:b/>
            <w:sz w:val="20"/>
            <w:szCs w:val="20"/>
          </w:rPr>
          <w:t>criteria for the award of the MPhil</w:t>
        </w:r>
      </w:hyperlink>
      <w:r w:rsidR="00585151">
        <w:rPr>
          <w:rFonts w:ascii="Arial" w:hAnsi="Arial" w:cs="Arial"/>
          <w:b/>
          <w:sz w:val="20"/>
          <w:szCs w:val="20"/>
        </w:rPr>
        <w:t>.</w:t>
      </w:r>
    </w:p>
    <w:p w14:paraId="34B182E1" w14:textId="77777777" w:rsidR="001C03B8" w:rsidRDefault="001C03B8" w:rsidP="001C03B8">
      <w:pPr>
        <w:tabs>
          <w:tab w:val="left" w:pos="0"/>
        </w:tabs>
      </w:pPr>
    </w:p>
    <w:p w14:paraId="18F6B16E" w14:textId="5D9C724D" w:rsidR="009D3E6F" w:rsidRDefault="000D15E3"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205588977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g</w:t>
      </w:r>
      <w:r w:rsidR="0030625D">
        <w:rPr>
          <w:rFonts w:ascii="Arial" w:hAnsi="Arial" w:cs="Arial"/>
          <w:b w:val="0"/>
          <w:color w:val="auto"/>
          <w:sz w:val="20"/>
        </w:rPr>
        <w:t>)</w:t>
      </w:r>
      <w:r w:rsidR="0030625D">
        <w:rPr>
          <w:rFonts w:ascii="Arial" w:hAnsi="Arial" w:cs="Arial"/>
          <w:b w:val="0"/>
          <w:color w:val="auto"/>
          <w:sz w:val="20"/>
        </w:rPr>
        <w:tab/>
        <w:t xml:space="preserve">that </w:t>
      </w:r>
      <w:r w:rsidR="0030625D" w:rsidRPr="00637611">
        <w:rPr>
          <w:rFonts w:ascii="Arial" w:hAnsi="Arial" w:cs="Arial"/>
          <w:color w:val="auto"/>
          <w:sz w:val="20"/>
        </w:rPr>
        <w:t>no degree</w:t>
      </w:r>
      <w:r w:rsidR="0030625D">
        <w:rPr>
          <w:rFonts w:ascii="Arial" w:hAnsi="Arial" w:cs="Arial"/>
          <w:b w:val="0"/>
          <w:color w:val="auto"/>
          <w:sz w:val="20"/>
        </w:rPr>
        <w:t xml:space="preserve"> be awarded.</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be completed for all candidates</w:t>
      </w:r>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58D4650F" w14:textId="1945D3D7" w:rsidR="00077738" w:rsidRDefault="004F7464" w:rsidP="00C37663">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7059D1" w:rsidRPr="000723FB">
        <w:rPr>
          <w:rFonts w:ascii="Arial" w:hAnsi="Arial" w:cs="Arial"/>
          <w:b w:val="0"/>
          <w:color w:val="auto"/>
          <w:sz w:val="20"/>
        </w:rPr>
        <w:t>ow the thesis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6735DA05" w14:textId="77777777" w:rsidR="00794B38" w:rsidRDefault="00794B38"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17F9EF66" w14:textId="77777777" w:rsidR="00794B38" w:rsidRPr="004542C0" w:rsidRDefault="00B01107" w:rsidP="00901BD1">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the creation and interpretation of new knowledge, through original research or other advanced scholarship, of a quality to satisfy peer review, extend the forefront of the discipline, and merit </w:t>
      </w:r>
      <w:proofErr w:type="gramStart"/>
      <w:r>
        <w:rPr>
          <w:rFonts w:ascii="Arial" w:hAnsi="Arial" w:cs="Arial"/>
          <w:sz w:val="19"/>
          <w:szCs w:val="19"/>
        </w:rPr>
        <w:t>publication;</w:t>
      </w:r>
      <w:proofErr w:type="gramEnd"/>
    </w:p>
    <w:p w14:paraId="6A61E003"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47DBC9A0" w14:textId="77777777" w:rsidR="00F27DCD" w:rsidRDefault="00F27DCD"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5D2E69A" w14:textId="77777777" w:rsidR="00E10A22" w:rsidRPr="00463737"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16E575DE" w14:textId="77777777" w:rsidR="00A67351" w:rsidRPr="004542C0" w:rsidRDefault="00B01107" w:rsidP="00A67351">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systematic acquisition and understanding of a substantial body of knowledge which is at the forefront of an academic discipline or area of professional practice;</w:t>
      </w:r>
    </w:p>
    <w:p w14:paraId="7BE789E8" w14:textId="77777777" w:rsidR="00794B38" w:rsidRDefault="00794B38"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CA27553"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F7BEEA7"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07F8676" w14:textId="77777777" w:rsidR="00116ECF" w:rsidRPr="004542C0" w:rsidRDefault="00B01107" w:rsidP="00116ECF">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the general ability to </w:t>
      </w:r>
      <w:proofErr w:type="spellStart"/>
      <w:r>
        <w:rPr>
          <w:rFonts w:ascii="Arial" w:hAnsi="Arial" w:cs="Arial"/>
          <w:sz w:val="19"/>
          <w:szCs w:val="19"/>
        </w:rPr>
        <w:t>conceptualise</w:t>
      </w:r>
      <w:proofErr w:type="spellEnd"/>
      <w:r>
        <w:rPr>
          <w:rFonts w:ascii="Arial" w:hAnsi="Arial" w:cs="Arial"/>
          <w:sz w:val="19"/>
          <w:szCs w:val="19"/>
        </w:rPr>
        <w:t>, design and implement a project for the generation of new knowledge, applications or understanding at the forefront of the discipline, and to adjust the project design in the light of unforeseen problems;</w:t>
      </w:r>
    </w:p>
    <w:p w14:paraId="47563834"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1B70CD7" w14:textId="1D676F6C" w:rsidR="00794B38" w:rsidRDefault="00794B38"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42A350A" w14:textId="77777777" w:rsidR="00585151" w:rsidRDefault="00585151"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67467CC" w14:textId="77777777" w:rsidR="00B01107" w:rsidRPr="00563E29" w:rsidRDefault="00B01107" w:rsidP="00B01107">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detailed understanding of applicable techniques and advanced academic enquiry;</w:t>
      </w:r>
    </w:p>
    <w:p w14:paraId="6ABEF930"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045CC0B4"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75597302" w14:textId="77777777" w:rsidR="00463737" w:rsidRPr="00B01107" w:rsidRDefault="00B01107" w:rsidP="00B01107">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satisfactory level of literary presentation.</w:t>
      </w:r>
    </w:p>
    <w:p w14:paraId="039E07B8"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620873FA"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DFE9698" w14:textId="58B9EB30" w:rsidR="002058E4" w:rsidRDefault="002058E4" w:rsidP="004542C0">
      <w:pPr>
        <w:pStyle w:val="department"/>
        <w:tabs>
          <w:tab w:val="right" w:pos="9923"/>
        </w:tabs>
        <w:spacing w:before="1" w:after="120" w:line="300" w:lineRule="atLeast"/>
        <w:jc w:val="both"/>
        <w:rPr>
          <w:rFonts w:ascii="Arial" w:hAnsi="Arial" w:cs="Arial"/>
          <w:b w:val="0"/>
          <w:sz w:val="20"/>
          <w:szCs w:val="20"/>
        </w:rPr>
      </w:pPr>
    </w:p>
    <w:p w14:paraId="066CCB71"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73D3C007"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368F6A77" w:rsidR="00A37F39" w:rsidRPr="00A0021B" w:rsidRDefault="00A37F39" w:rsidP="00D21B9C">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0D3E0C">
        <w:rPr>
          <w:rFonts w:ascii="Arial" w:hAnsi="Arial" w:cs="Arial"/>
          <w:b w:val="0"/>
          <w:color w:val="auto"/>
          <w:sz w:val="20"/>
          <w:szCs w:val="20"/>
        </w:rPr>
        <w:t>We have satisfied ourselves that the thesis is genuinely the</w:t>
      </w:r>
      <w:r w:rsidR="002E6802" w:rsidRPr="000D3E0C">
        <w:rPr>
          <w:rFonts w:ascii="Arial" w:hAnsi="Arial" w:cs="Arial"/>
          <w:b w:val="0"/>
          <w:color w:val="auto"/>
          <w:sz w:val="20"/>
          <w:szCs w:val="20"/>
        </w:rPr>
        <w:t xml:space="preserve"> work of the candidate. </w:t>
      </w:r>
      <w:r w:rsidR="002E6802" w:rsidRPr="000D3E0C">
        <w:rPr>
          <w:rFonts w:ascii="Arial" w:hAnsi="Arial" w:cs="Arial"/>
          <w:b w:val="0"/>
          <w:color w:val="auto"/>
          <w:sz w:val="20"/>
          <w:szCs w:val="20"/>
        </w:rPr>
        <w:tab/>
      </w:r>
      <w:r w:rsidR="002E6802" w:rsidRPr="000B5360">
        <w:rPr>
          <w:rFonts w:ascii="Arial" w:hAnsi="Arial" w:cs="Arial"/>
          <w:bCs w:val="0"/>
          <w:color w:val="auto"/>
          <w:sz w:val="20"/>
          <w:szCs w:val="20"/>
        </w:rPr>
        <w:t>YES/</w:t>
      </w:r>
      <w:r w:rsidR="000D3E0C" w:rsidRPr="000B5360">
        <w:rPr>
          <w:rFonts w:ascii="Arial" w:hAnsi="Arial" w:cs="Arial"/>
          <w:bCs w:val="0"/>
          <w:color w:val="auto"/>
          <w:sz w:val="20"/>
          <w:szCs w:val="20"/>
        </w:rPr>
        <w:t>NO</w:t>
      </w:r>
    </w:p>
    <w:p w14:paraId="6DF7F808" w14:textId="38FDDDB0" w:rsidR="00A37F39" w:rsidRDefault="00A37F39" w:rsidP="00D21B9C">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0B5360">
        <w:rPr>
          <w:rFonts w:ascii="Arial" w:hAnsi="Arial" w:cs="Arial"/>
          <w:bCs w:val="0"/>
          <w:color w:val="auto"/>
          <w:sz w:val="20"/>
          <w:szCs w:val="20"/>
        </w:rPr>
        <w:t>YES/</w:t>
      </w:r>
      <w:r w:rsidR="000D3E0C" w:rsidRPr="000B5360">
        <w:rPr>
          <w:rFonts w:ascii="Arial" w:hAnsi="Arial" w:cs="Arial"/>
          <w:bCs w:val="0"/>
          <w:color w:val="auto"/>
          <w:sz w:val="20"/>
          <w:szCs w:val="20"/>
        </w:rPr>
        <w:t>NO</w:t>
      </w:r>
      <w:r w:rsidR="002E6802" w:rsidRPr="00A0021B">
        <w:rPr>
          <w:rFonts w:ascii="Arial" w:hAnsi="Arial" w:cs="Arial"/>
          <w:b w:val="0"/>
          <w:color w:val="auto"/>
          <w:sz w:val="20"/>
          <w:szCs w:val="20"/>
        </w:rPr>
        <w:t xml:space="preserve"> </w:t>
      </w:r>
    </w:p>
    <w:p w14:paraId="526CA4D3" w14:textId="56BF684B" w:rsidR="000B5360" w:rsidRPr="00805C41" w:rsidRDefault="000B5360" w:rsidP="00D21B9C">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color w:val="auto"/>
          <w:sz w:val="20"/>
          <w:szCs w:val="20"/>
        </w:rPr>
      </w:pPr>
      <w:r w:rsidRPr="000B5360">
        <w:rPr>
          <w:rFonts w:ascii="Arial" w:hAnsi="Arial" w:cs="Arial"/>
          <w:b w:val="0"/>
          <w:color w:val="auto"/>
          <w:sz w:val="20"/>
          <w:szCs w:val="20"/>
        </w:rPr>
        <w:t xml:space="preserve">The candidate should </w:t>
      </w:r>
      <w:proofErr w:type="gramStart"/>
      <w:r w:rsidRPr="000B5360">
        <w:rPr>
          <w:rFonts w:ascii="Arial" w:hAnsi="Arial" w:cs="Arial"/>
          <w:b w:val="0"/>
          <w:color w:val="auto"/>
          <w:sz w:val="20"/>
          <w:szCs w:val="20"/>
        </w:rPr>
        <w:t>take into account</w:t>
      </w:r>
      <w:proofErr w:type="gramEnd"/>
      <w:r w:rsidRPr="000B5360">
        <w:rPr>
          <w:rFonts w:ascii="Arial" w:hAnsi="Arial" w:cs="Arial"/>
          <w:b w:val="0"/>
          <w:color w:val="auto"/>
          <w:sz w:val="20"/>
          <w:szCs w:val="20"/>
        </w:rPr>
        <w:t xml:space="preserve"> the feedback and context provided in Part II of</w:t>
      </w:r>
      <w:r w:rsidR="00D21B9C">
        <w:rPr>
          <w:rFonts w:ascii="Arial" w:hAnsi="Arial" w:cs="Arial"/>
          <w:color w:val="auto"/>
          <w:sz w:val="20"/>
          <w:szCs w:val="20"/>
        </w:rPr>
        <w:t xml:space="preserve"> </w:t>
      </w:r>
      <w:r w:rsidRPr="00D21B9C">
        <w:rPr>
          <w:rFonts w:ascii="Arial" w:hAnsi="Arial" w:cs="Arial"/>
          <w:b w:val="0"/>
          <w:color w:val="auto"/>
          <w:sz w:val="20"/>
          <w:szCs w:val="20"/>
        </w:rPr>
        <w:t>this report to help them to complete the required amendments listed in Part III</w:t>
      </w:r>
      <w:r w:rsidR="00D21B9C">
        <w:rPr>
          <w:rFonts w:ascii="Arial" w:hAnsi="Arial" w:cs="Arial"/>
          <w:b w:val="0"/>
          <w:color w:val="auto"/>
          <w:sz w:val="20"/>
          <w:szCs w:val="20"/>
        </w:rPr>
        <w:t>.</w:t>
      </w:r>
      <w:r w:rsidRPr="00D21B9C">
        <w:rPr>
          <w:rFonts w:ascii="Arial" w:hAnsi="Arial" w:cs="Arial"/>
          <w:b w:val="0"/>
          <w:color w:val="auto"/>
          <w:sz w:val="20"/>
          <w:szCs w:val="20"/>
        </w:rPr>
        <w:tab/>
      </w:r>
      <w:r w:rsidRPr="00D21B9C">
        <w:rPr>
          <w:rFonts w:ascii="Arial" w:hAnsi="Arial" w:cs="Arial"/>
          <w:b w:val="0"/>
          <w:color w:val="auto"/>
          <w:sz w:val="20"/>
          <w:szCs w:val="20"/>
        </w:rPr>
        <w:tab/>
      </w:r>
      <w:r w:rsidR="00D21B9C">
        <w:rPr>
          <w:rFonts w:ascii="Arial" w:hAnsi="Arial" w:cs="Arial"/>
          <w:b w:val="0"/>
          <w:color w:val="auto"/>
          <w:sz w:val="20"/>
          <w:szCs w:val="20"/>
        </w:rPr>
        <w:tab/>
      </w:r>
      <w:r w:rsidRPr="00D21B9C">
        <w:rPr>
          <w:rFonts w:ascii="Arial" w:hAnsi="Arial" w:cs="Arial"/>
          <w:bCs w:val="0"/>
          <w:color w:val="auto"/>
          <w:sz w:val="20"/>
          <w:szCs w:val="20"/>
        </w:rPr>
        <w:t>YES/NO</w:t>
      </w:r>
    </w:p>
    <w:p w14:paraId="06AAC17A" w14:textId="77777777" w:rsidR="000D15E3" w:rsidRDefault="00805C41" w:rsidP="000D15E3">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Pr>
          <w:rFonts w:ascii="Arial" w:hAnsi="Arial" w:cs="Arial"/>
          <w:b w:val="0"/>
          <w:color w:val="auto"/>
          <w:sz w:val="20"/>
          <w:szCs w:val="20"/>
        </w:rPr>
        <w:t xml:space="preserve">We are satisfied that </w:t>
      </w:r>
      <w:r w:rsidRPr="00300CCE">
        <w:rPr>
          <w:rFonts w:ascii="Arial" w:hAnsi="Arial" w:cs="Arial"/>
          <w:b w:val="0"/>
          <w:color w:val="auto"/>
          <w:sz w:val="20"/>
          <w:szCs w:val="20"/>
        </w:rPr>
        <w:t xml:space="preserve">the thesis complies with the </w:t>
      </w:r>
      <w:hyperlink r:id="rId12" w:history="1">
        <w:r w:rsidRPr="00300CCE">
          <w:rPr>
            <w:rStyle w:val="Hyperlink"/>
            <w:rFonts w:ascii="Arial" w:hAnsi="Arial" w:cs="Arial"/>
            <w:b w:val="0"/>
            <w:sz w:val="20"/>
            <w:szCs w:val="20"/>
          </w:rPr>
          <w:t>University’s Code of Good Practice in the Conduct of Research</w:t>
        </w:r>
      </w:hyperlink>
      <w:r w:rsidRPr="00300CCE">
        <w:rPr>
          <w:rFonts w:ascii="Arial" w:hAnsi="Arial" w:cs="Arial"/>
          <w:b w:val="0"/>
          <w:color w:val="auto"/>
          <w:sz w:val="20"/>
          <w:szCs w:val="20"/>
        </w:rPr>
        <w:t xml:space="preserve"> and the </w:t>
      </w:r>
      <w:hyperlink r:id="rId13" w:history="1">
        <w:r w:rsidRPr="004523A7">
          <w:rPr>
            <w:rStyle w:val="Hyperlink"/>
            <w:rFonts w:ascii="Arial" w:hAnsi="Arial" w:cs="Arial"/>
            <w:b w:val="0"/>
            <w:sz w:val="20"/>
            <w:szCs w:val="20"/>
          </w:rPr>
          <w:t>University’s Attribution Policy</w:t>
        </w:r>
      </w:hyperlink>
      <w:r w:rsidR="00FC4B66">
        <w:rPr>
          <w:rStyle w:val="Hyperlink"/>
          <w:rFonts w:ascii="Arial" w:hAnsi="Arial" w:cs="Arial"/>
          <w:b w:val="0"/>
          <w:sz w:val="20"/>
          <w:szCs w:val="20"/>
        </w:rPr>
        <w:t>.</w:t>
      </w:r>
      <w:r w:rsidRPr="00A0021B">
        <w:rPr>
          <w:rFonts w:ascii="Arial" w:hAnsi="Arial" w:cs="Arial"/>
          <w:b w:val="0"/>
          <w:color w:val="auto"/>
          <w:sz w:val="20"/>
          <w:szCs w:val="20"/>
        </w:rPr>
        <w:tab/>
      </w:r>
      <w:r w:rsidRPr="00A0021B">
        <w:rPr>
          <w:rFonts w:ascii="Arial" w:hAnsi="Arial" w:cs="Arial"/>
          <w:b w:val="0"/>
          <w:color w:val="auto"/>
          <w:sz w:val="20"/>
          <w:szCs w:val="20"/>
        </w:rPr>
        <w:tab/>
      </w:r>
      <w:r w:rsidRPr="00A0021B">
        <w:rPr>
          <w:rFonts w:ascii="Arial" w:hAnsi="Arial" w:cs="Arial"/>
          <w:b w:val="0"/>
          <w:color w:val="auto"/>
          <w:sz w:val="20"/>
          <w:szCs w:val="20"/>
        </w:rPr>
        <w:tab/>
      </w:r>
      <w:r w:rsidRPr="00D76DDB">
        <w:rPr>
          <w:rFonts w:ascii="Arial" w:hAnsi="Arial" w:cs="Arial"/>
          <w:bCs w:val="0"/>
          <w:color w:val="auto"/>
          <w:sz w:val="20"/>
          <w:szCs w:val="20"/>
        </w:rPr>
        <w:t>YES/ NO</w:t>
      </w:r>
      <w:r>
        <w:rPr>
          <w:rFonts w:ascii="Arial" w:hAnsi="Arial" w:cs="Arial"/>
          <w:b w:val="0"/>
          <w:color w:val="auto"/>
          <w:sz w:val="20"/>
          <w:szCs w:val="20"/>
        </w:rPr>
        <w:t>*</w:t>
      </w:r>
    </w:p>
    <w:p w14:paraId="0C1B1E5A" w14:textId="5EFC0DD0" w:rsidR="00805C41" w:rsidRPr="000D15E3" w:rsidRDefault="00805C41" w:rsidP="000D15E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b w:val="0"/>
          <w:color w:val="auto"/>
          <w:sz w:val="20"/>
          <w:szCs w:val="20"/>
        </w:rPr>
      </w:pPr>
      <w:r w:rsidRPr="000D15E3">
        <w:rPr>
          <w:rFonts w:ascii="Arial" w:hAnsi="Arial" w:cs="Arial"/>
          <w:b w:val="0"/>
          <w:color w:val="auto"/>
          <w:sz w:val="20"/>
          <w:szCs w:val="20"/>
        </w:rPr>
        <w:t>*</w:t>
      </w:r>
      <w:proofErr w:type="gramStart"/>
      <w:r w:rsidRPr="000D15E3">
        <w:rPr>
          <w:rFonts w:ascii="Arial" w:hAnsi="Arial" w:cs="Arial"/>
          <w:b w:val="0"/>
          <w:i/>
          <w:iCs/>
          <w:color w:val="auto"/>
          <w:sz w:val="16"/>
          <w:szCs w:val="16"/>
        </w:rPr>
        <w:t>if</w:t>
      </w:r>
      <w:proofErr w:type="gramEnd"/>
      <w:r w:rsidRPr="000D15E3">
        <w:rPr>
          <w:rFonts w:ascii="Arial" w:hAnsi="Arial" w:cs="Arial"/>
          <w:b w:val="0"/>
          <w:i/>
          <w:iCs/>
          <w:color w:val="auto"/>
          <w:sz w:val="16"/>
          <w:szCs w:val="16"/>
        </w:rPr>
        <w:t xml:space="preserve"> the answer to i</w:t>
      </w:r>
      <w:r w:rsidR="00FC4B66" w:rsidRPr="000D15E3">
        <w:rPr>
          <w:rFonts w:ascii="Arial" w:hAnsi="Arial" w:cs="Arial"/>
          <w:b w:val="0"/>
          <w:i/>
          <w:iCs/>
          <w:color w:val="auto"/>
          <w:sz w:val="16"/>
          <w:szCs w:val="16"/>
        </w:rPr>
        <w:t>v</w:t>
      </w:r>
      <w:r w:rsidRPr="000D15E3">
        <w:rPr>
          <w:rFonts w:ascii="Arial" w:hAnsi="Arial" w:cs="Arial"/>
          <w:b w:val="0"/>
          <w:i/>
          <w:iCs/>
          <w:color w:val="auto"/>
          <w:sz w:val="16"/>
          <w:szCs w:val="16"/>
        </w:rPr>
        <w:t xml:space="preserve">) above is no, please contact the </w:t>
      </w:r>
      <w:hyperlink r:id="rId14" w:history="1">
        <w:r w:rsidRPr="000D15E3">
          <w:rPr>
            <w:rStyle w:val="Hyperlink"/>
            <w:rFonts w:ascii="Arial" w:hAnsi="Arial" w:cs="Arial"/>
            <w:b w:val="0"/>
            <w:i/>
            <w:iCs/>
            <w:sz w:val="16"/>
            <w:szCs w:val="16"/>
          </w:rPr>
          <w:t>PGR Administration Team</w:t>
        </w:r>
      </w:hyperlink>
      <w:r w:rsidRPr="000D15E3">
        <w:rPr>
          <w:rFonts w:ascii="Arial" w:hAnsi="Arial" w:cs="Arial"/>
          <w:b w:val="0"/>
          <w:i/>
          <w:iCs/>
          <w:color w:val="auto"/>
          <w:sz w:val="16"/>
          <w:szCs w:val="16"/>
        </w:rPr>
        <w:t xml:space="preserve"> to discuss your concerns</w:t>
      </w:r>
      <w:r w:rsidRPr="000D15E3">
        <w:rPr>
          <w:rFonts w:ascii="Arial" w:hAnsi="Arial" w:cs="Arial"/>
          <w:b w:val="0"/>
          <w:color w:val="auto"/>
          <w:sz w:val="16"/>
          <w:szCs w:val="16"/>
        </w:rPr>
        <w:t xml:space="preserve"> </w:t>
      </w:r>
    </w:p>
    <w:p w14:paraId="65DA2466" w14:textId="77777777" w:rsidR="000D15E3" w:rsidRDefault="00805C41" w:rsidP="000D15E3">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b w:val="0"/>
          <w:bCs w:val="0"/>
          <w:color w:val="auto"/>
          <w:sz w:val="20"/>
          <w:szCs w:val="20"/>
        </w:rPr>
      </w:pPr>
      <w:r w:rsidRPr="00620C66">
        <w:rPr>
          <w:rFonts w:ascii="Arial" w:hAnsi="Arial" w:cs="Arial"/>
          <w:b w:val="0"/>
          <w:bCs w:val="0"/>
          <w:sz w:val="20"/>
          <w:szCs w:val="20"/>
          <w:lang w:val="en-GB"/>
        </w:rPr>
        <w:t>Where applicable: we confirm that reasonable adjustments for examination recommended in the candidate’s Individual Learning Plan</w:t>
      </w:r>
      <w:r>
        <w:rPr>
          <w:rFonts w:ascii="Arial" w:hAnsi="Arial" w:cs="Arial"/>
          <w:b w:val="0"/>
          <w:bCs w:val="0"/>
          <w:sz w:val="20"/>
          <w:szCs w:val="20"/>
          <w:lang w:val="en-GB"/>
        </w:rPr>
        <w:t xml:space="preserve"> (ILP)</w:t>
      </w:r>
      <w:r w:rsidRPr="00620C66">
        <w:rPr>
          <w:rFonts w:ascii="Arial" w:hAnsi="Arial" w:cs="Arial"/>
          <w:b w:val="0"/>
          <w:bCs w:val="0"/>
          <w:sz w:val="20"/>
          <w:szCs w:val="20"/>
          <w:lang w:val="en-GB"/>
        </w:rPr>
        <w:t xml:space="preserve"> have been applied</w:t>
      </w:r>
      <w:r>
        <w:rPr>
          <w:rFonts w:ascii="Arial" w:hAnsi="Arial" w:cs="Arial"/>
          <w:b w:val="0"/>
          <w:bCs w:val="0"/>
          <w:sz w:val="20"/>
          <w:szCs w:val="20"/>
          <w:lang w:val="en-GB"/>
        </w:rPr>
        <w:t>.</w:t>
      </w:r>
      <w:r>
        <w:rPr>
          <w:rFonts w:ascii="Arial" w:hAnsi="Arial" w:cs="Arial"/>
          <w:b w:val="0"/>
          <w:bCs w:val="0"/>
          <w:sz w:val="20"/>
          <w:szCs w:val="20"/>
          <w:lang w:val="en-GB"/>
        </w:rPr>
        <w:tab/>
      </w:r>
      <w:r>
        <w:rPr>
          <w:rFonts w:ascii="Arial" w:hAnsi="Arial" w:cs="Arial"/>
          <w:b w:val="0"/>
          <w:bCs w:val="0"/>
          <w:sz w:val="20"/>
          <w:szCs w:val="20"/>
          <w:lang w:val="en-GB"/>
        </w:rPr>
        <w:tab/>
      </w:r>
      <w:r>
        <w:rPr>
          <w:rFonts w:ascii="Arial" w:hAnsi="Arial" w:cs="Arial"/>
          <w:b w:val="0"/>
          <w:bCs w:val="0"/>
          <w:sz w:val="20"/>
          <w:szCs w:val="20"/>
          <w:lang w:val="en-GB"/>
        </w:rPr>
        <w:tab/>
      </w:r>
      <w:r w:rsidRPr="00EA0B1C">
        <w:rPr>
          <w:rFonts w:ascii="Arial" w:hAnsi="Arial" w:cs="Arial"/>
          <w:bCs w:val="0"/>
          <w:color w:val="auto"/>
          <w:sz w:val="20"/>
          <w:szCs w:val="20"/>
        </w:rPr>
        <w:t>YES/ NO</w:t>
      </w:r>
      <w:r w:rsidRPr="00EA0B1C">
        <w:rPr>
          <w:rFonts w:ascii="Arial" w:hAnsi="Arial" w:cs="Arial"/>
          <w:b w:val="0"/>
          <w:color w:val="auto"/>
          <w:sz w:val="20"/>
          <w:szCs w:val="20"/>
        </w:rPr>
        <w:t>*</w:t>
      </w:r>
    </w:p>
    <w:p w14:paraId="4A554E90" w14:textId="4669D9ED" w:rsidR="00805C41" w:rsidRPr="000D15E3" w:rsidRDefault="00805C41" w:rsidP="000D15E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left"/>
        <w:rPr>
          <w:rFonts w:ascii="Arial" w:hAnsi="Arial" w:cs="Arial"/>
          <w:b w:val="0"/>
          <w:bCs w:val="0"/>
          <w:color w:val="auto"/>
          <w:sz w:val="20"/>
          <w:szCs w:val="20"/>
        </w:rPr>
      </w:pPr>
      <w:r w:rsidRPr="000D15E3">
        <w:rPr>
          <w:rFonts w:ascii="Arial" w:hAnsi="Arial" w:cs="Arial"/>
          <w:b w:val="0"/>
          <w:bCs w:val="0"/>
          <w:i/>
          <w:iCs/>
          <w:sz w:val="16"/>
          <w:szCs w:val="16"/>
          <w:lang w:val="en-GB"/>
        </w:rPr>
        <w:t>* If applicable, the ILP adjustments will have been shared with you in advance.</w:t>
      </w:r>
    </w:p>
    <w:p w14:paraId="50D40FEA" w14:textId="1D384E01"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55CD485E" w14:textId="77777777" w:rsidR="00FC4B66" w:rsidRDefault="00FC4B66"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1AFB71DB" w14:textId="77777777" w:rsidR="00FC4B66" w:rsidRDefault="00FC4B66"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6DD971F" w14:textId="18EC5C50" w:rsidR="00E51D03" w:rsidRPr="00FC4B66"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rPr>
      </w:pPr>
      <w:r w:rsidRPr="00A139A1">
        <w:rPr>
          <w:rFonts w:ascii="Arial" w:hAnsi="Arial" w:cs="Arial"/>
          <w:color w:val="auto"/>
          <w:sz w:val="20"/>
          <w:szCs w:val="20"/>
        </w:rPr>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only</w:t>
      </w:r>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084E7D3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thesis</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1388915F"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ns on the thesis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theses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5" w:history="1">
        <w:r w:rsidR="0041486B">
          <w:rPr>
            <w:rStyle w:val="Hyperlink"/>
            <w:rFonts w:ascii="Arial" w:hAnsi="Arial" w:cs="Arial"/>
            <w:b w:val="0"/>
            <w:sz w:val="20"/>
            <w:szCs w:val="20"/>
          </w:rPr>
          <w:t>regulation 8.9</w:t>
        </w:r>
      </w:hyperlink>
      <w:r w:rsidR="00E64DF2">
        <w:rPr>
          <w:rFonts w:ascii="Arial" w:hAnsi="Arial" w:cs="Arial"/>
          <w:b w:val="0"/>
          <w:color w:val="auto"/>
          <w:sz w:val="20"/>
          <w:szCs w:val="20"/>
        </w:rPr>
        <w:t xml:space="preserve"> for full guidance.</w:t>
      </w:r>
    </w:p>
    <w:p w14:paraId="6373E711" w14:textId="77777777" w:rsidR="004E417A" w:rsidRDefault="004E417A"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3940B908" w14:textId="60F3F086" w:rsidR="004E417A" w:rsidRDefault="004E417A"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All candidates should respond to all the amendments raised in Part III, and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17DEF9AB"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6"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405E2026" w14:textId="77777777" w:rsidR="004E417A" w:rsidRDefault="004E417A"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p>
    <w:p w14:paraId="1730F3D7" w14:textId="77777777" w:rsidR="004E417A" w:rsidRDefault="004E417A" w:rsidP="004E417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1AF3D4A1" w14:textId="77777777" w:rsidR="004E417A" w:rsidRDefault="004E417A"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p>
    <w:p w14:paraId="72C5B9F0" w14:textId="76043861"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5F799D74" w14:textId="15A54A0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with regard to their examination. To do so will be treated as research misconduct under the ‘</w:t>
      </w:r>
      <w:hyperlink r:id="rId17"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1C85D696" w14:textId="5CCC688F"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1313E8">
        <w:rPr>
          <w:rFonts w:ascii="Arial" w:hAnsi="Arial" w:cs="Arial"/>
          <w:color w:val="auto"/>
          <w:sz w:val="20"/>
          <w:szCs w:val="20"/>
          <w:u w:val="single"/>
        </w:rPr>
        <w:t>Report</w:t>
      </w:r>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48ACC0B1" w14:textId="77777777" w:rsidR="00986817" w:rsidRPr="00986817" w:rsidRDefault="00986817" w:rsidP="0098681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r w:rsidRPr="00986817">
        <w:rPr>
          <w:rFonts w:ascii="Arial" w:hAnsi="Arial" w:cs="Arial"/>
          <w:bCs w:val="0"/>
          <w:color w:val="auto"/>
          <w:sz w:val="20"/>
          <w:szCs w:val="20"/>
          <w:u w:val="single"/>
        </w:rPr>
        <w:t>Format for submission (minor and major amendments only)</w:t>
      </w:r>
      <w:r w:rsidRPr="00986817">
        <w:rPr>
          <w:rFonts w:ascii="Arial" w:hAnsi="Arial" w:cs="Arial"/>
          <w:b w:val="0"/>
          <w:color w:val="auto"/>
          <w:sz w:val="20"/>
          <w:szCs w:val="20"/>
        </w:rPr>
        <w:t xml:space="preserve"> </w:t>
      </w:r>
      <w:r w:rsidRPr="00986817">
        <w:rPr>
          <w:rFonts w:ascii="Arial" w:hAnsi="Arial" w:cs="Arial"/>
          <w:b w:val="0"/>
          <w:i/>
          <w:iCs/>
          <w:color w:val="auto"/>
          <w:sz w:val="20"/>
          <w:szCs w:val="20"/>
        </w:rPr>
        <w:t>Please indicate your preference below for the candidate’s information:</w:t>
      </w:r>
    </w:p>
    <w:p w14:paraId="266917AD" w14:textId="77777777" w:rsidR="00986817" w:rsidRPr="00986817" w:rsidRDefault="00986817" w:rsidP="0098681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p>
    <w:p w14:paraId="28BE055E" w14:textId="77777777" w:rsidR="00986817" w:rsidRPr="00986817" w:rsidRDefault="000D15E3" w:rsidP="0098681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56679692"/>
          <w14:checkbox>
            <w14:checked w14:val="0"/>
            <w14:checkedState w14:val="2612" w14:font="MS Gothic"/>
            <w14:uncheckedState w14:val="2610" w14:font="MS Gothic"/>
          </w14:checkbox>
        </w:sdtPr>
        <w:sdtEndPr/>
        <w:sdtContent>
          <w:r w:rsidR="00986817" w:rsidRPr="00986817">
            <w:rPr>
              <w:rFonts w:ascii="MS Gothic" w:eastAsia="MS Gothic" w:hAnsi="MS Gothic" w:cs="Arial" w:hint="eastAsia"/>
              <w:b w:val="0"/>
              <w:color w:val="auto"/>
              <w:sz w:val="20"/>
            </w:rPr>
            <w:t>☐</w:t>
          </w:r>
        </w:sdtContent>
      </w:sdt>
      <w:r w:rsidR="00986817" w:rsidRPr="00986817">
        <w:rPr>
          <w:rFonts w:ascii="Arial" w:hAnsi="Arial" w:cs="Arial"/>
          <w:b w:val="0"/>
          <w:color w:val="auto"/>
          <w:sz w:val="20"/>
        </w:rPr>
        <w:t xml:space="preserve"> a)  Amended thesis with track changes;</w:t>
      </w:r>
    </w:p>
    <w:p w14:paraId="1CE09F7F" w14:textId="77777777" w:rsidR="00986817" w:rsidRPr="00986817" w:rsidRDefault="000D15E3" w:rsidP="0098681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285685028"/>
          <w14:checkbox>
            <w14:checked w14:val="0"/>
            <w14:checkedState w14:val="2612" w14:font="MS Gothic"/>
            <w14:uncheckedState w14:val="2610" w14:font="MS Gothic"/>
          </w14:checkbox>
        </w:sdtPr>
        <w:sdtEndPr/>
        <w:sdtContent>
          <w:r w:rsidR="00986817" w:rsidRPr="00986817">
            <w:rPr>
              <w:rFonts w:ascii="MS Gothic" w:eastAsia="MS Gothic" w:hAnsi="MS Gothic" w:cs="Arial" w:hint="eastAsia"/>
              <w:b w:val="0"/>
              <w:color w:val="auto"/>
              <w:sz w:val="20"/>
            </w:rPr>
            <w:t>☐</w:t>
          </w:r>
        </w:sdtContent>
      </w:sdt>
      <w:r w:rsidR="00986817" w:rsidRPr="00986817">
        <w:rPr>
          <w:rFonts w:ascii="Arial" w:hAnsi="Arial" w:cs="Arial"/>
          <w:b w:val="0"/>
          <w:color w:val="auto"/>
          <w:sz w:val="20"/>
        </w:rPr>
        <w:t xml:space="preserve"> b)  Amended thesis and table of amendments (including list of amendments completed and page references);</w:t>
      </w:r>
    </w:p>
    <w:p w14:paraId="70539563" w14:textId="77777777" w:rsidR="00986817" w:rsidRDefault="000D15E3" w:rsidP="0098681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64427869"/>
          <w14:checkbox>
            <w14:checked w14:val="0"/>
            <w14:checkedState w14:val="2612" w14:font="MS Gothic"/>
            <w14:uncheckedState w14:val="2610" w14:font="MS Gothic"/>
          </w14:checkbox>
        </w:sdtPr>
        <w:sdtEndPr/>
        <w:sdtContent>
          <w:r w:rsidR="00986817" w:rsidRPr="00986817">
            <w:rPr>
              <w:rFonts w:ascii="MS Gothic" w:eastAsia="MS Gothic" w:hAnsi="MS Gothic" w:cs="Arial" w:hint="eastAsia"/>
              <w:b w:val="0"/>
              <w:color w:val="auto"/>
              <w:sz w:val="20"/>
            </w:rPr>
            <w:t>☐</w:t>
          </w:r>
        </w:sdtContent>
      </w:sdt>
      <w:r w:rsidR="00986817" w:rsidRPr="00986817">
        <w:rPr>
          <w:rFonts w:ascii="Arial" w:hAnsi="Arial" w:cs="Arial"/>
          <w:b w:val="0"/>
          <w:color w:val="auto"/>
          <w:sz w:val="20"/>
        </w:rPr>
        <w:t xml:space="preserve"> c)  Other (please specify in your report)</w:t>
      </w:r>
      <w:r w:rsidR="00986817">
        <w:rPr>
          <w:rFonts w:ascii="Arial" w:hAnsi="Arial" w:cs="Arial"/>
          <w:b w:val="0"/>
          <w:color w:val="auto"/>
          <w:sz w:val="20"/>
        </w:rPr>
        <w:t xml:space="preserve"> </w:t>
      </w:r>
    </w:p>
    <w:p w14:paraId="09FFEA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9D86C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CA8988D" w14:textId="77777777" w:rsidR="003D670A" w:rsidRDefault="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F85B73C" w14:textId="77777777" w:rsidR="00091BAB" w:rsidRDefault="00091BAB"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1D020F02" w14:textId="77777777"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4F303255" w14:textId="07F815D8"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57F77489" w14:textId="4B3E85FC" w:rsidR="002824CD" w:rsidRDefault="002824CD"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4D2939C9" w14:textId="7B84C0AC"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lastRenderedPageBreak/>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391A24B4" w14:textId="19DB65ED" w:rsidR="00312343" w:rsidRPr="00312343" w:rsidRDefault="00312343" w:rsidP="00312343">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Pr>
          <w:rFonts w:ascii="Arial" w:hAnsi="Arial" w:cs="Arial"/>
          <w:b w:val="0"/>
          <w:bCs w:val="0"/>
          <w:color w:val="auto"/>
          <w:sz w:val="20"/>
          <w:szCs w:val="20"/>
        </w:rPr>
        <w:t>Please sign below for</w:t>
      </w:r>
      <w:r w:rsidRPr="00D76DDB">
        <w:rPr>
          <w:rFonts w:ascii="Arial" w:hAnsi="Arial" w:cs="Arial"/>
          <w:color w:val="auto"/>
          <w:sz w:val="20"/>
          <w:szCs w:val="20"/>
        </w:rPr>
        <w:t xml:space="preserve"> all</w:t>
      </w:r>
      <w:r>
        <w:rPr>
          <w:rFonts w:ascii="Arial" w:hAnsi="Arial" w:cs="Arial"/>
          <w:b w:val="0"/>
          <w:bCs w:val="0"/>
          <w:color w:val="auto"/>
          <w:sz w:val="20"/>
          <w:szCs w:val="20"/>
        </w:rPr>
        <w:t xml:space="preserve"> exams, whether a </w:t>
      </w:r>
      <w:r w:rsidRPr="00E850AB">
        <w:rPr>
          <w:rFonts w:ascii="Arial" w:hAnsi="Arial" w:cs="Arial"/>
          <w:b w:val="0"/>
          <w:bCs w:val="0"/>
          <w:i/>
          <w:iCs/>
          <w:color w:val="auto"/>
          <w:sz w:val="20"/>
          <w:szCs w:val="20"/>
        </w:rPr>
        <w:t xml:space="preserve">viva voce </w:t>
      </w:r>
      <w:r>
        <w:rPr>
          <w:rFonts w:ascii="Arial" w:hAnsi="Arial" w:cs="Arial"/>
          <w:b w:val="0"/>
          <w:bCs w:val="0"/>
          <w:color w:val="auto"/>
          <w:sz w:val="20"/>
          <w:szCs w:val="20"/>
        </w:rPr>
        <w:t>exam was held or not.</w:t>
      </w:r>
    </w:p>
    <w:p w14:paraId="470269A0" w14:textId="4D546100"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335528">
        <w:rPr>
          <w:rFonts w:ascii="Arial" w:hAnsi="Arial" w:cs="Arial"/>
          <w:b w:val="0"/>
          <w:bCs w:val="0"/>
          <w:color w:val="auto"/>
          <w:sz w:val="20"/>
          <w:szCs w:val="20"/>
        </w:rPr>
        <w:t>Faculty</w:t>
      </w:r>
      <w:r w:rsidR="00207EE7"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191A84BD" w14:textId="7F69527A" w:rsidR="001313E8" w:rsidRDefault="00FC48CA" w:rsidP="009F2BE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The PGR Administration Office will ensure that the report </w:t>
      </w:r>
      <w:r w:rsidR="00335528">
        <w:rPr>
          <w:rFonts w:ascii="Arial" w:hAnsi="Arial" w:cs="Arial"/>
          <w:b w:val="0"/>
          <w:bCs w:val="0"/>
          <w:sz w:val="20"/>
          <w:szCs w:val="20"/>
        </w:rPr>
        <w:t>is submitted to the Dean of Postgraduate Research</w:t>
      </w:r>
      <w:r w:rsidRPr="00FC48CA">
        <w:rPr>
          <w:rFonts w:ascii="Arial" w:hAnsi="Arial" w:cs="Arial"/>
          <w:b w:val="0"/>
          <w:bCs w:val="0"/>
          <w:sz w:val="20"/>
          <w:szCs w:val="20"/>
        </w:rPr>
        <w:t xml:space="preserve"> for approval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7E0343FB" w14:textId="77777777" w:rsidR="009F2BE7" w:rsidRPr="009F2BE7" w:rsidRDefault="009F2BE7" w:rsidP="009F2BE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ind w:left="722"/>
        <w:jc w:val="left"/>
        <w:rPr>
          <w:rFonts w:ascii="Arial" w:hAnsi="Arial" w:cs="Arial"/>
          <w:b w:val="0"/>
          <w:bCs w:val="0"/>
          <w:sz w:val="20"/>
          <w:szCs w:val="20"/>
        </w:rPr>
      </w:pPr>
    </w:p>
    <w:p w14:paraId="35C42490" w14:textId="44773119" w:rsidR="000B5360" w:rsidRPr="000B5360" w:rsidRDefault="000B5360" w:rsidP="000B5360">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0B5360">
        <w:rPr>
          <w:rFonts w:ascii="Arial" w:hAnsi="Arial" w:cs="Arial"/>
          <w:color w:val="auto"/>
          <w:sz w:val="20"/>
          <w:u w:val="single"/>
        </w:rPr>
        <w:t xml:space="preserve">Vivas by </w:t>
      </w:r>
      <w:proofErr w:type="gramStart"/>
      <w:r w:rsidRPr="000B5360">
        <w:rPr>
          <w:rFonts w:ascii="Arial" w:hAnsi="Arial" w:cs="Arial"/>
          <w:color w:val="auto"/>
          <w:sz w:val="20"/>
          <w:u w:val="single"/>
        </w:rPr>
        <w:t>video-conference</w:t>
      </w:r>
      <w:proofErr w:type="gramEnd"/>
      <w:r w:rsidRPr="000B5360">
        <w:rPr>
          <w:rFonts w:ascii="Arial" w:hAnsi="Arial" w:cs="Arial"/>
          <w:b w:val="0"/>
          <w:color w:val="auto"/>
          <w:sz w:val="20"/>
        </w:rPr>
        <w:t xml:space="preserve"> (</w:t>
      </w:r>
      <w:r w:rsidR="00312343">
        <w:rPr>
          <w:rFonts w:ascii="Arial" w:hAnsi="Arial" w:cs="Arial"/>
          <w:b w:val="0"/>
          <w:color w:val="auto"/>
          <w:sz w:val="20"/>
        </w:rPr>
        <w:t xml:space="preserve">to be noted </w:t>
      </w:r>
      <w:r w:rsidR="00312343" w:rsidRPr="00BA1D4C">
        <w:rPr>
          <w:rFonts w:ascii="Arial" w:hAnsi="Arial" w:cs="Arial"/>
          <w:b w:val="0"/>
          <w:color w:val="auto"/>
          <w:sz w:val="20"/>
        </w:rPr>
        <w:t xml:space="preserve">if </w:t>
      </w:r>
      <w:r w:rsidR="00312343" w:rsidRPr="00BA1D4C">
        <w:rPr>
          <w:rFonts w:ascii="Arial" w:hAnsi="Arial" w:cs="Arial"/>
          <w:b w:val="0"/>
          <w:bCs w:val="0"/>
          <w:color w:val="auto"/>
          <w:sz w:val="20"/>
          <w:szCs w:val="20"/>
        </w:rPr>
        <w:t>one or more participant</w:t>
      </w:r>
      <w:r w:rsidR="00312343">
        <w:rPr>
          <w:rFonts w:ascii="Arial" w:hAnsi="Arial" w:cs="Arial"/>
          <w:b w:val="0"/>
          <w:bCs w:val="0"/>
          <w:color w:val="auto"/>
          <w:sz w:val="20"/>
          <w:szCs w:val="20"/>
        </w:rPr>
        <w:t>s</w:t>
      </w:r>
      <w:r w:rsidR="00312343" w:rsidRPr="00BA1D4C">
        <w:rPr>
          <w:rFonts w:ascii="Arial" w:hAnsi="Arial" w:cs="Arial"/>
          <w:b w:val="0"/>
          <w:bCs w:val="0"/>
          <w:color w:val="auto"/>
          <w:sz w:val="20"/>
          <w:szCs w:val="20"/>
        </w:rPr>
        <w:t xml:space="preserve"> attended the viva virtually</w:t>
      </w:r>
    </w:p>
    <w:p w14:paraId="40BB7929" w14:textId="77777777" w:rsidR="000B5360" w:rsidRPr="000B5360" w:rsidRDefault="000B5360" w:rsidP="000B5360">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7323F35B" w14:textId="77777777" w:rsidR="000B5360" w:rsidRPr="00FC48CA" w:rsidRDefault="000B5360" w:rsidP="000B5360">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0B5360">
        <w:rPr>
          <w:rFonts w:ascii="Arial" w:hAnsi="Arial" w:cs="Arial"/>
          <w:b w:val="0"/>
          <w:color w:val="auto"/>
          <w:sz w:val="20"/>
        </w:rPr>
        <w:t>The board should note that by signing below they confirm that all present, including the student, agreed at the conclusion of the viva that holding the examination with the use of a video-link had no substantive bearing on the examination process. Please contact the Department Director of PGR immediately if any participant disagreed.</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6B857DAE"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188CC83B" w14:textId="77777777" w:rsidR="00312343" w:rsidRDefault="00312343" w:rsidP="0031234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sidRPr="00D76DDB">
        <w:rPr>
          <w:rFonts w:ascii="Arial" w:hAnsi="Arial" w:cs="Arial"/>
          <w:i/>
          <w:iCs/>
          <w:sz w:val="20"/>
          <w:szCs w:val="20"/>
        </w:rPr>
        <w:t xml:space="preserve">When a viva has been </w:t>
      </w:r>
      <w:proofErr w:type="gramStart"/>
      <w:r w:rsidRPr="00D76DDB">
        <w:rPr>
          <w:rFonts w:ascii="Arial" w:hAnsi="Arial" w:cs="Arial"/>
          <w:i/>
          <w:iCs/>
          <w:sz w:val="20"/>
          <w:szCs w:val="20"/>
        </w:rPr>
        <w:t>held:</w:t>
      </w:r>
      <w:proofErr w:type="gramEnd"/>
      <w:r w:rsidRPr="00D76DDB">
        <w:rPr>
          <w:rFonts w:ascii="Arial" w:hAnsi="Arial" w:cs="Arial"/>
          <w:i/>
          <w:iCs/>
          <w:color w:val="auto"/>
          <w:sz w:val="20"/>
          <w:szCs w:val="20"/>
        </w:rPr>
        <w:t xml:space="preserve"> </w:t>
      </w:r>
      <w:r w:rsidRPr="007B5A9A">
        <w:rPr>
          <w:rFonts w:ascii="Arial" w:hAnsi="Arial" w:cs="Arial"/>
          <w:b w:val="0"/>
          <w:bCs w:val="0"/>
          <w:color w:val="auto"/>
          <w:sz w:val="20"/>
          <w:szCs w:val="20"/>
        </w:rPr>
        <w:t xml:space="preserve">I attended and chaired the </w:t>
      </w:r>
      <w:r w:rsidRPr="00E170F8">
        <w:rPr>
          <w:rFonts w:ascii="Arial" w:hAnsi="Arial" w:cs="Arial"/>
          <w:b w:val="0"/>
          <w:bCs w:val="0"/>
          <w:i/>
          <w:color w:val="auto"/>
          <w:sz w:val="20"/>
          <w:szCs w:val="20"/>
        </w:rPr>
        <w:t>viva voce</w:t>
      </w:r>
      <w:r>
        <w:rPr>
          <w:rFonts w:ascii="Arial" w:hAnsi="Arial" w:cs="Arial"/>
          <w:b w:val="0"/>
          <w:bCs w:val="0"/>
          <w:color w:val="auto"/>
          <w:sz w:val="20"/>
          <w:szCs w:val="20"/>
        </w:rPr>
        <w:t xml:space="preserve"> and </w:t>
      </w:r>
      <w:r w:rsidRPr="007B5A9A">
        <w:rPr>
          <w:rFonts w:ascii="Arial" w:hAnsi="Arial" w:cs="Arial"/>
          <w:b w:val="0"/>
          <w:bCs w:val="0"/>
          <w:color w:val="auto"/>
          <w:sz w:val="20"/>
          <w:szCs w:val="20"/>
        </w:rPr>
        <w:t xml:space="preserve">will be able to provide a report on the conduct of the </w:t>
      </w:r>
      <w:r w:rsidRPr="00E170F8">
        <w:rPr>
          <w:rFonts w:ascii="Arial" w:hAnsi="Arial" w:cs="Arial"/>
          <w:b w:val="0"/>
          <w:bCs w:val="0"/>
          <w:i/>
          <w:color w:val="auto"/>
          <w:sz w:val="20"/>
          <w:szCs w:val="20"/>
        </w:rPr>
        <w:t xml:space="preserve">viva </w:t>
      </w:r>
      <w:r w:rsidRPr="007B5A9A">
        <w:rPr>
          <w:rFonts w:ascii="Arial" w:hAnsi="Arial" w:cs="Arial"/>
          <w:b w:val="0"/>
          <w:bCs w:val="0"/>
          <w:color w:val="auto"/>
          <w:sz w:val="20"/>
          <w:szCs w:val="20"/>
        </w:rPr>
        <w:t>should this be required.</w:t>
      </w:r>
    </w:p>
    <w:p w14:paraId="599EE11A" w14:textId="24805341" w:rsidR="003D670A" w:rsidRDefault="00312343" w:rsidP="0031234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sz w:val="20"/>
        </w:rPr>
      </w:pPr>
      <w:r>
        <w:rPr>
          <w:rFonts w:ascii="Arial" w:hAnsi="Arial" w:cs="Arial"/>
          <w:i/>
          <w:iCs/>
          <w:sz w:val="20"/>
          <w:szCs w:val="20"/>
        </w:rPr>
        <w:t xml:space="preserve">When a viva has not been held for resubmissions: </w:t>
      </w:r>
      <w:r w:rsidRPr="00D76DDB">
        <w:rPr>
          <w:rFonts w:ascii="Arial" w:hAnsi="Arial" w:cs="Arial"/>
          <w:b w:val="0"/>
          <w:bCs w:val="0"/>
          <w:sz w:val="20"/>
          <w:szCs w:val="20"/>
        </w:rPr>
        <w:t>please sign below to confirm that you are aware of the examiners’ recommendation and</w:t>
      </w:r>
      <w:r>
        <w:rPr>
          <w:rFonts w:ascii="Arial" w:hAnsi="Arial" w:cs="Arial"/>
          <w:i/>
          <w:iCs/>
          <w:sz w:val="20"/>
          <w:szCs w:val="20"/>
        </w:rPr>
        <w:t xml:space="preserve"> </w:t>
      </w:r>
      <w:r w:rsidRPr="00D76DDB">
        <w:rPr>
          <w:rFonts w:ascii="Arial" w:hAnsi="Arial" w:cs="Arial"/>
          <w:b w:val="0"/>
          <w:bCs w:val="0"/>
          <w:sz w:val="20"/>
          <w:szCs w:val="20"/>
        </w:rPr>
        <w:t xml:space="preserve">agree that the decision is in line with the examiners’ comments and the outcomes as set out in the </w:t>
      </w:r>
      <w:hyperlink r:id="rId18" w:history="1">
        <w:r w:rsidRPr="00D76DDB">
          <w:rPr>
            <w:rStyle w:val="Hyperlink"/>
            <w:rFonts w:ascii="Arial" w:hAnsi="Arial" w:cs="Arial"/>
            <w:b w:val="0"/>
            <w:bCs w:val="0"/>
            <w:sz w:val="20"/>
            <w:szCs w:val="20"/>
          </w:rPr>
          <w:t>Handbook for Examination of Postgraduate Research programmes</w:t>
        </w:r>
      </w:hyperlink>
      <w:r w:rsidRPr="007B01DF">
        <w:rPr>
          <w:rStyle w:val="Hyperlink"/>
          <w:rFonts w:ascii="Arial" w:hAnsi="Arial" w:cs="Arial"/>
          <w:b w:val="0"/>
          <w:bCs w:val="0"/>
          <w:color w:val="auto"/>
          <w:sz w:val="20"/>
          <w:szCs w:val="20"/>
          <w:u w:val="none"/>
        </w:rPr>
        <w:t xml:space="preserve">.  Please contact </w:t>
      </w:r>
      <w:hyperlink r:id="rId19" w:history="1">
        <w:r w:rsidRPr="007B01DF">
          <w:rPr>
            <w:rStyle w:val="Hyperlink"/>
            <w:rFonts w:ascii="Arial" w:hAnsi="Arial" w:cs="Arial"/>
            <w:b w:val="0"/>
            <w:bCs w:val="0"/>
            <w:color w:val="auto"/>
            <w:sz w:val="20"/>
            <w:szCs w:val="20"/>
            <w:u w:val="none"/>
          </w:rPr>
          <w:t>pgradmin@exeter.ac.uk</w:t>
        </w:r>
      </w:hyperlink>
      <w:r w:rsidRPr="007B01DF">
        <w:rPr>
          <w:rStyle w:val="Hyperlink"/>
          <w:rFonts w:ascii="Arial" w:hAnsi="Arial" w:cs="Arial"/>
          <w:b w:val="0"/>
          <w:bCs w:val="0"/>
          <w:color w:val="auto"/>
          <w:sz w:val="20"/>
          <w:szCs w:val="20"/>
          <w:u w:val="none"/>
        </w:rPr>
        <w:t xml:space="preserve"> if you wish to </w:t>
      </w:r>
      <w:r w:rsidRPr="00D76DDB">
        <w:rPr>
          <w:rFonts w:ascii="Arial" w:hAnsi="Arial" w:cs="Arial"/>
          <w:b w:val="0"/>
          <w:bCs w:val="0"/>
          <w:sz w:val="20"/>
        </w:rPr>
        <w:t>return any comments on the conduct of the exam.</w:t>
      </w:r>
    </w:p>
    <w:p w14:paraId="716993AF" w14:textId="77777777" w:rsidR="00312343" w:rsidRPr="00312343" w:rsidRDefault="00312343" w:rsidP="0031234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sz w:val="20"/>
        </w:rPr>
      </w:pPr>
    </w:p>
    <w:p w14:paraId="625BE685" w14:textId="4B17AAD2"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3569C7F1" w14:textId="23D033CB" w:rsidR="00E510B2"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3CC0147C" w14:textId="77777777" w:rsidR="00312343" w:rsidRDefault="00312343"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p>
    <w:p w14:paraId="5D11207E" w14:textId="1FF9B56E" w:rsidR="00C772F6" w:rsidRPr="00E510B2" w:rsidRDefault="00C772F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t>Approved by</w:t>
      </w:r>
      <w:r w:rsidR="000E59C6">
        <w:rPr>
          <w:rFonts w:ascii="Arial" w:hAnsi="Arial" w:cs="Arial"/>
          <w:color w:val="auto"/>
          <w:sz w:val="20"/>
        </w:rPr>
        <w:t xml:space="preserve"> </w:t>
      </w:r>
      <w:r w:rsidR="000E59C6">
        <w:rPr>
          <w:rFonts w:ascii="Arial" w:hAnsi="Arial" w:cs="Arial"/>
          <w:sz w:val="19"/>
          <w:szCs w:val="19"/>
          <w:shd w:val="clear" w:color="auto" w:fill="FFFFFF"/>
        </w:rPr>
        <w:t>Faculty or Department Director of PGR students</w:t>
      </w:r>
      <w:r>
        <w:rPr>
          <w:rFonts w:ascii="Arial" w:hAnsi="Arial" w:cs="Arial"/>
          <w:color w:val="auto"/>
          <w:sz w:val="20"/>
        </w:rPr>
        <w:t>:</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0AA0D84F"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hyperlink r:id="rId20" w:history="1">
        <w:r w:rsidR="002F5A67" w:rsidRPr="002D4CFF">
          <w:rPr>
            <w:rStyle w:val="Hyperlink"/>
            <w:rFonts w:ascii="Arial" w:hAnsi="Arial" w:cs="Arial"/>
            <w:b w:val="0"/>
            <w:bCs w:val="0"/>
            <w:sz w:val="20"/>
            <w:szCs w:val="20"/>
          </w:rPr>
          <w:t xml:space="preserve">Handbook for Examination of Postgraduate Research </w:t>
        </w:r>
        <w:proofErr w:type="spellStart"/>
        <w:r w:rsidR="002F5A67" w:rsidRPr="002D4CFF">
          <w:rPr>
            <w:rStyle w:val="Hyperlink"/>
            <w:rFonts w:ascii="Arial" w:hAnsi="Arial" w:cs="Arial"/>
            <w:b w:val="0"/>
            <w:bCs w:val="0"/>
            <w:sz w:val="20"/>
            <w:szCs w:val="20"/>
          </w:rPr>
          <w:t>programmes</w:t>
        </w:r>
        <w:proofErr w:type="spellEnd"/>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21"/>
      <w:footerReference w:type="default" r:id="rId22"/>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EC987" w14:textId="77777777" w:rsidR="00A21F6B" w:rsidRDefault="00A21F6B">
      <w:r>
        <w:separator/>
      </w:r>
    </w:p>
  </w:endnote>
  <w:endnote w:type="continuationSeparator" w:id="0">
    <w:p w14:paraId="46F9676F" w14:textId="77777777" w:rsidR="00A21F6B" w:rsidRDefault="00A2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libri"/>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0551422"/>
      <w:docPartObj>
        <w:docPartGallery w:val="Page Numbers (Bottom of Page)"/>
        <w:docPartUnique/>
      </w:docPartObj>
    </w:sdtPr>
    <w:sdtEndPr>
      <w:rPr>
        <w:noProof/>
      </w:rPr>
    </w:sdtEndPr>
    <w:sdtContent>
      <w:p w14:paraId="32D97323" w14:textId="75E3C650" w:rsidR="002824CD" w:rsidRDefault="002824CD" w:rsidP="002824CD">
        <w:pPr>
          <w:pStyle w:val="Footer"/>
          <w:jc w:val="center"/>
          <w:rPr>
            <w:noProof/>
            <w:sz w:val="20"/>
          </w:rPr>
        </w:pPr>
      </w:p>
      <w:p w14:paraId="04E4038F" w14:textId="514FFA95" w:rsidR="00D220A1" w:rsidRPr="00D220A1" w:rsidRDefault="000D15E3" w:rsidP="002824CD">
        <w:pPr>
          <w:pStyle w:val="Footer"/>
          <w:rPr>
            <w:sz w:val="20"/>
          </w:rPr>
        </w:pPr>
      </w:p>
    </w:sdtContent>
  </w:sdt>
  <w:p w14:paraId="3A6929BD"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08CEA" w14:textId="77777777" w:rsidR="00A21F6B" w:rsidRDefault="00A21F6B">
      <w:r>
        <w:separator/>
      </w:r>
    </w:p>
  </w:footnote>
  <w:footnote w:type="continuationSeparator" w:id="0">
    <w:p w14:paraId="40452DBE" w14:textId="77777777" w:rsidR="00A21F6B" w:rsidRDefault="00A2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3919"/>
    <w:multiLevelType w:val="hybridMultilevel"/>
    <w:tmpl w:val="85C692F4"/>
    <w:lvl w:ilvl="0" w:tplc="41C483D0">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3"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5" w15:restartNumberingAfterBreak="0">
    <w:nsid w:val="19463630"/>
    <w:multiLevelType w:val="hybridMultilevel"/>
    <w:tmpl w:val="12D4BC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A5082"/>
    <w:multiLevelType w:val="hybridMultilevel"/>
    <w:tmpl w:val="67FE1000"/>
    <w:lvl w:ilvl="0" w:tplc="3634E410">
      <w:start w:val="1"/>
      <w:numFmt w:val="lowerRoman"/>
      <w:lvlText w:val="%1)"/>
      <w:lvlJc w:val="left"/>
      <w:pPr>
        <w:tabs>
          <w:tab w:val="num" w:pos="362"/>
        </w:tabs>
        <w:ind w:left="362" w:hanging="360"/>
      </w:pPr>
      <w:rPr>
        <w:rFonts w:hint="default"/>
        <w:b w:val="0"/>
        <w:bCs w:val="0"/>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8"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0"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1" w15:restartNumberingAfterBreak="0">
    <w:nsid w:val="34A6792A"/>
    <w:multiLevelType w:val="hybridMultilevel"/>
    <w:tmpl w:val="2DA4387C"/>
    <w:lvl w:ilvl="0" w:tplc="3634E410">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4"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6F09715D"/>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8"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1956668910">
    <w:abstractNumId w:val="4"/>
  </w:num>
  <w:num w:numId="2" w16cid:durableId="1679654830">
    <w:abstractNumId w:val="6"/>
  </w:num>
  <w:num w:numId="3" w16cid:durableId="1805346306">
    <w:abstractNumId w:val="19"/>
  </w:num>
  <w:num w:numId="4" w16cid:durableId="1513760896">
    <w:abstractNumId w:val="17"/>
  </w:num>
  <w:num w:numId="5" w16cid:durableId="1099106413">
    <w:abstractNumId w:val="18"/>
  </w:num>
  <w:num w:numId="6" w16cid:durableId="1829594204">
    <w:abstractNumId w:val="12"/>
  </w:num>
  <w:num w:numId="7" w16cid:durableId="1690990396">
    <w:abstractNumId w:val="15"/>
  </w:num>
  <w:num w:numId="8" w16cid:durableId="830215032">
    <w:abstractNumId w:val="8"/>
  </w:num>
  <w:num w:numId="9" w16cid:durableId="498808027">
    <w:abstractNumId w:val="10"/>
  </w:num>
  <w:num w:numId="10" w16cid:durableId="974792254">
    <w:abstractNumId w:val="9"/>
  </w:num>
  <w:num w:numId="11" w16cid:durableId="1568300878">
    <w:abstractNumId w:val="21"/>
  </w:num>
  <w:num w:numId="12" w16cid:durableId="799304068">
    <w:abstractNumId w:val="16"/>
  </w:num>
  <w:num w:numId="13" w16cid:durableId="1928223533">
    <w:abstractNumId w:val="0"/>
  </w:num>
  <w:num w:numId="14" w16cid:durableId="336928234">
    <w:abstractNumId w:val="20"/>
  </w:num>
  <w:num w:numId="15" w16cid:durableId="243422227">
    <w:abstractNumId w:val="2"/>
  </w:num>
  <w:num w:numId="16" w16cid:durableId="510022493">
    <w:abstractNumId w:val="14"/>
  </w:num>
  <w:num w:numId="17" w16cid:durableId="1316178411">
    <w:abstractNumId w:val="7"/>
  </w:num>
  <w:num w:numId="18" w16cid:durableId="332343620">
    <w:abstractNumId w:val="13"/>
  </w:num>
  <w:num w:numId="19" w16cid:durableId="894316382">
    <w:abstractNumId w:val="3"/>
  </w:num>
  <w:num w:numId="20" w16cid:durableId="1473478147">
    <w:abstractNumId w:val="5"/>
  </w:num>
  <w:num w:numId="21" w16cid:durableId="417866481">
    <w:abstractNumId w:val="11"/>
  </w:num>
  <w:num w:numId="22" w16cid:durableId="610238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5927"/>
    <w:rsid w:val="00027CB5"/>
    <w:rsid w:val="00031752"/>
    <w:rsid w:val="0007001E"/>
    <w:rsid w:val="000723FB"/>
    <w:rsid w:val="00077738"/>
    <w:rsid w:val="00083FA0"/>
    <w:rsid w:val="00090264"/>
    <w:rsid w:val="00091BAB"/>
    <w:rsid w:val="0009746D"/>
    <w:rsid w:val="000A352D"/>
    <w:rsid w:val="000B04F0"/>
    <w:rsid w:val="000B5360"/>
    <w:rsid w:val="000B70B2"/>
    <w:rsid w:val="000C60F3"/>
    <w:rsid w:val="000D15E3"/>
    <w:rsid w:val="000D3E0C"/>
    <w:rsid w:val="000E59C6"/>
    <w:rsid w:val="000F4BC9"/>
    <w:rsid w:val="000F6F86"/>
    <w:rsid w:val="00116ECF"/>
    <w:rsid w:val="00121C09"/>
    <w:rsid w:val="00123AA8"/>
    <w:rsid w:val="00127BE1"/>
    <w:rsid w:val="001313E8"/>
    <w:rsid w:val="00141F14"/>
    <w:rsid w:val="00165ACA"/>
    <w:rsid w:val="001A3AFB"/>
    <w:rsid w:val="001C03B8"/>
    <w:rsid w:val="001F1FD3"/>
    <w:rsid w:val="00203305"/>
    <w:rsid w:val="002058E4"/>
    <w:rsid w:val="00207EE7"/>
    <w:rsid w:val="002137D4"/>
    <w:rsid w:val="002237B1"/>
    <w:rsid w:val="0023409B"/>
    <w:rsid w:val="00242F8C"/>
    <w:rsid w:val="00265363"/>
    <w:rsid w:val="00267ABE"/>
    <w:rsid w:val="002824CD"/>
    <w:rsid w:val="00286EFC"/>
    <w:rsid w:val="00291863"/>
    <w:rsid w:val="002C1DFF"/>
    <w:rsid w:val="002D4CFF"/>
    <w:rsid w:val="002D7D55"/>
    <w:rsid w:val="002E1A2B"/>
    <w:rsid w:val="002E6802"/>
    <w:rsid w:val="002F5A67"/>
    <w:rsid w:val="0030625D"/>
    <w:rsid w:val="00312343"/>
    <w:rsid w:val="00335403"/>
    <w:rsid w:val="00335528"/>
    <w:rsid w:val="0033706A"/>
    <w:rsid w:val="003428D3"/>
    <w:rsid w:val="00343D04"/>
    <w:rsid w:val="003A405E"/>
    <w:rsid w:val="003D2C51"/>
    <w:rsid w:val="003D670A"/>
    <w:rsid w:val="00403181"/>
    <w:rsid w:val="004047B6"/>
    <w:rsid w:val="004074B5"/>
    <w:rsid w:val="0041486B"/>
    <w:rsid w:val="004174C9"/>
    <w:rsid w:val="004264E7"/>
    <w:rsid w:val="00432B8B"/>
    <w:rsid w:val="004432BC"/>
    <w:rsid w:val="004542C0"/>
    <w:rsid w:val="00463737"/>
    <w:rsid w:val="004A7810"/>
    <w:rsid w:val="004B0228"/>
    <w:rsid w:val="004C38D5"/>
    <w:rsid w:val="004D3D0C"/>
    <w:rsid w:val="004E417A"/>
    <w:rsid w:val="004F0D04"/>
    <w:rsid w:val="004F7464"/>
    <w:rsid w:val="00513415"/>
    <w:rsid w:val="00525665"/>
    <w:rsid w:val="00541FF0"/>
    <w:rsid w:val="00542994"/>
    <w:rsid w:val="00563E29"/>
    <w:rsid w:val="00567C0D"/>
    <w:rsid w:val="005829A4"/>
    <w:rsid w:val="00583B12"/>
    <w:rsid w:val="00585151"/>
    <w:rsid w:val="00586C5D"/>
    <w:rsid w:val="005924EB"/>
    <w:rsid w:val="005A44C2"/>
    <w:rsid w:val="005B35D2"/>
    <w:rsid w:val="005B661B"/>
    <w:rsid w:val="005B7E84"/>
    <w:rsid w:val="005D42D5"/>
    <w:rsid w:val="005E088A"/>
    <w:rsid w:val="00601AA6"/>
    <w:rsid w:val="00602B49"/>
    <w:rsid w:val="006123BD"/>
    <w:rsid w:val="006151A9"/>
    <w:rsid w:val="006331DE"/>
    <w:rsid w:val="00637611"/>
    <w:rsid w:val="006405EE"/>
    <w:rsid w:val="00643B2B"/>
    <w:rsid w:val="0064493E"/>
    <w:rsid w:val="00646B99"/>
    <w:rsid w:val="006528B1"/>
    <w:rsid w:val="00694BAE"/>
    <w:rsid w:val="006A4D7F"/>
    <w:rsid w:val="006A76D2"/>
    <w:rsid w:val="006B2DD5"/>
    <w:rsid w:val="006E1350"/>
    <w:rsid w:val="006F746F"/>
    <w:rsid w:val="007059D1"/>
    <w:rsid w:val="007115C0"/>
    <w:rsid w:val="007230A7"/>
    <w:rsid w:val="00767300"/>
    <w:rsid w:val="007927E9"/>
    <w:rsid w:val="00794B38"/>
    <w:rsid w:val="007A21A9"/>
    <w:rsid w:val="007B1D89"/>
    <w:rsid w:val="007B5A9A"/>
    <w:rsid w:val="007C5982"/>
    <w:rsid w:val="007D1DC8"/>
    <w:rsid w:val="00805C41"/>
    <w:rsid w:val="00831566"/>
    <w:rsid w:val="0084366B"/>
    <w:rsid w:val="00843BF6"/>
    <w:rsid w:val="008450C5"/>
    <w:rsid w:val="00855691"/>
    <w:rsid w:val="00862E0C"/>
    <w:rsid w:val="008769AC"/>
    <w:rsid w:val="00884FD8"/>
    <w:rsid w:val="00894B1B"/>
    <w:rsid w:val="008A373D"/>
    <w:rsid w:val="008A7ABE"/>
    <w:rsid w:val="008C4973"/>
    <w:rsid w:val="008D27C6"/>
    <w:rsid w:val="008F3394"/>
    <w:rsid w:val="00901BD1"/>
    <w:rsid w:val="0091055E"/>
    <w:rsid w:val="00921476"/>
    <w:rsid w:val="00954D55"/>
    <w:rsid w:val="0095688A"/>
    <w:rsid w:val="009642FF"/>
    <w:rsid w:val="00971B6C"/>
    <w:rsid w:val="00976E08"/>
    <w:rsid w:val="00982347"/>
    <w:rsid w:val="00986817"/>
    <w:rsid w:val="009B1B55"/>
    <w:rsid w:val="009B471C"/>
    <w:rsid w:val="009D3E6F"/>
    <w:rsid w:val="009D58B1"/>
    <w:rsid w:val="009E29A7"/>
    <w:rsid w:val="009E4DFF"/>
    <w:rsid w:val="009F2BE7"/>
    <w:rsid w:val="00A0021B"/>
    <w:rsid w:val="00A03483"/>
    <w:rsid w:val="00A139A1"/>
    <w:rsid w:val="00A20BC1"/>
    <w:rsid w:val="00A21F6B"/>
    <w:rsid w:val="00A37F39"/>
    <w:rsid w:val="00A4152B"/>
    <w:rsid w:val="00A44285"/>
    <w:rsid w:val="00A51EEA"/>
    <w:rsid w:val="00A634FA"/>
    <w:rsid w:val="00A67351"/>
    <w:rsid w:val="00A67626"/>
    <w:rsid w:val="00A676B9"/>
    <w:rsid w:val="00A80814"/>
    <w:rsid w:val="00A93024"/>
    <w:rsid w:val="00A95267"/>
    <w:rsid w:val="00B01107"/>
    <w:rsid w:val="00B11DF4"/>
    <w:rsid w:val="00B1489C"/>
    <w:rsid w:val="00B20899"/>
    <w:rsid w:val="00B24F03"/>
    <w:rsid w:val="00B45666"/>
    <w:rsid w:val="00B75DB9"/>
    <w:rsid w:val="00B765D2"/>
    <w:rsid w:val="00B8118C"/>
    <w:rsid w:val="00B874B6"/>
    <w:rsid w:val="00B87D55"/>
    <w:rsid w:val="00BB0215"/>
    <w:rsid w:val="00BC2970"/>
    <w:rsid w:val="00BD675D"/>
    <w:rsid w:val="00BE5157"/>
    <w:rsid w:val="00BF7D90"/>
    <w:rsid w:val="00C12D99"/>
    <w:rsid w:val="00C27596"/>
    <w:rsid w:val="00C36E68"/>
    <w:rsid w:val="00C4143E"/>
    <w:rsid w:val="00C526EC"/>
    <w:rsid w:val="00C621E3"/>
    <w:rsid w:val="00C63646"/>
    <w:rsid w:val="00C73E1E"/>
    <w:rsid w:val="00C772F6"/>
    <w:rsid w:val="00C83537"/>
    <w:rsid w:val="00CB406B"/>
    <w:rsid w:val="00CC0E43"/>
    <w:rsid w:val="00D02441"/>
    <w:rsid w:val="00D10BAF"/>
    <w:rsid w:val="00D1301B"/>
    <w:rsid w:val="00D21B9C"/>
    <w:rsid w:val="00D220A1"/>
    <w:rsid w:val="00D2533F"/>
    <w:rsid w:val="00D31892"/>
    <w:rsid w:val="00D348DB"/>
    <w:rsid w:val="00D3523E"/>
    <w:rsid w:val="00D40839"/>
    <w:rsid w:val="00D4332D"/>
    <w:rsid w:val="00D4608A"/>
    <w:rsid w:val="00DA0B38"/>
    <w:rsid w:val="00DB5A09"/>
    <w:rsid w:val="00DD0799"/>
    <w:rsid w:val="00DF54DB"/>
    <w:rsid w:val="00E10A22"/>
    <w:rsid w:val="00E170F8"/>
    <w:rsid w:val="00E21264"/>
    <w:rsid w:val="00E510B2"/>
    <w:rsid w:val="00E51D03"/>
    <w:rsid w:val="00E53258"/>
    <w:rsid w:val="00E62F3A"/>
    <w:rsid w:val="00E64DF2"/>
    <w:rsid w:val="00E77498"/>
    <w:rsid w:val="00E8561B"/>
    <w:rsid w:val="00E90677"/>
    <w:rsid w:val="00EA01BF"/>
    <w:rsid w:val="00EA5F04"/>
    <w:rsid w:val="00EB7639"/>
    <w:rsid w:val="00EC146D"/>
    <w:rsid w:val="00EE1560"/>
    <w:rsid w:val="00EF236A"/>
    <w:rsid w:val="00EF3C3A"/>
    <w:rsid w:val="00EF5B34"/>
    <w:rsid w:val="00F27DCD"/>
    <w:rsid w:val="00F31781"/>
    <w:rsid w:val="00F35DA6"/>
    <w:rsid w:val="00F36A92"/>
    <w:rsid w:val="00F42D94"/>
    <w:rsid w:val="00F52121"/>
    <w:rsid w:val="00F551A6"/>
    <w:rsid w:val="00F74C19"/>
    <w:rsid w:val="00F85D55"/>
    <w:rsid w:val="00F96A72"/>
    <w:rsid w:val="00F97461"/>
    <w:rsid w:val="00FA0E5F"/>
    <w:rsid w:val="00FA2BEF"/>
    <w:rsid w:val="00FB34EF"/>
    <w:rsid w:val="00FB7328"/>
    <w:rsid w:val="00FC3593"/>
    <w:rsid w:val="00FC48CA"/>
    <w:rsid w:val="00FC4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31218">
      <w:bodyDiv w:val="1"/>
      <w:marLeft w:val="0"/>
      <w:marRight w:val="0"/>
      <w:marTop w:val="0"/>
      <w:marBottom w:val="0"/>
      <w:divBdr>
        <w:top w:val="none" w:sz="0" w:space="0" w:color="auto"/>
        <w:left w:val="none" w:sz="0" w:space="0" w:color="auto"/>
        <w:bottom w:val="none" w:sz="0" w:space="0" w:color="auto"/>
        <w:right w:val="none" w:sz="0" w:space="0" w:color="auto"/>
      </w:divBdr>
    </w:div>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xeter.ac.uk/media/universityofexeter/governanceandcompliance/researchethicsandgovernance/202310_University_of_Exeter_Attribution_Policy.pdf" TargetMode="External"/><Relationship Id="rId18" Type="http://schemas.openxmlformats.org/officeDocument/2006/relationships/hyperlink" Target="https://www.exeter.ac.uk/v8media/specificsites/tqa/pgr/PGR_Handbook_Chapter_12.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xeter.ac.uk/v8media/universityofexeter/governanceandcompliance/researchethicsandgovernance/Code_of_Good_Practice_in_the_Conduct_of_Research_01-24.pdf" TargetMode="External"/><Relationship Id="rId17" Type="http://schemas.openxmlformats.org/officeDocument/2006/relationships/hyperlink" Target="https://www.exeter.ac.uk/v8media/specificsites/tqa/pgr/PGR_Handbook_Chapter_13.pdf" TargetMode="External"/><Relationship Id="rId2" Type="http://schemas.openxmlformats.org/officeDocument/2006/relationships/numbering" Target="numbering.xml"/><Relationship Id="rId16" Type="http://schemas.openxmlformats.org/officeDocument/2006/relationships/hyperlink" Target="https://www.exeter.ac.uk/v8media/specificsites/tqa/pgr/PGR_Handbook_Chapter_12.pdf" TargetMode="External"/><Relationship Id="rId20" Type="http://schemas.openxmlformats.org/officeDocument/2006/relationships/hyperlink" Target="https://www.exeter.ac.uk/v8media/specificsites/tqa/pgr/PGR_Handbook_Chapter_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staff/policies/calendar/part1/regul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xeter.ac.uk/v8media/specificsites/tqa/pgr/PGR_Handbook_Chapter_12.pdf" TargetMode="External"/><Relationship Id="rId23" Type="http://schemas.openxmlformats.org/officeDocument/2006/relationships/fontTable" Target="fontTable.xml"/><Relationship Id="rId10" Type="http://schemas.openxmlformats.org/officeDocument/2006/relationships/hyperlink" Target="https://www.exeter.ac.uk/staff/policies/calendar/part1/regulations/" TargetMode="External"/><Relationship Id="rId19" Type="http://schemas.openxmlformats.org/officeDocument/2006/relationships/hyperlink" Target="mailto:pgradmin@exeter.ac.uk" TargetMode="External"/><Relationship Id="rId4" Type="http://schemas.openxmlformats.org/officeDocument/2006/relationships/settings" Target="settings.xml"/><Relationship Id="rId9" Type="http://schemas.openxmlformats.org/officeDocument/2006/relationships/hyperlink" Target="https://www.exeter.ac.uk/v8media/specificsites/tqa/pgr/PGR_Handbook_Chapter_12.pdf" TargetMode="External"/><Relationship Id="rId14" Type="http://schemas.openxmlformats.org/officeDocument/2006/relationships/hyperlink" Target="mailto:pgadmin@exeter.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36089-9978-401F-A8B1-5A0ACF9A6B69}">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1807</Words>
  <Characters>11155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12937</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6</cp:revision>
  <cp:lastPrinted>2013-04-23T15:08:00Z</cp:lastPrinted>
  <dcterms:created xsi:type="dcterms:W3CDTF">2025-01-21T11:37:00Z</dcterms:created>
  <dcterms:modified xsi:type="dcterms:W3CDTF">2025-01-21T11:46:00Z</dcterms:modified>
</cp:coreProperties>
</file>